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C458" w14:textId="353BD364" w:rsidR="00D91C52" w:rsidRPr="00EC13B4" w:rsidRDefault="001F321C" w:rsidP="003E6C04">
      <w:pPr>
        <w:jc w:val="center"/>
        <w:rPr>
          <w:rFonts w:ascii="Garamond" w:hAnsi="Garamond" w:cs="Arial"/>
          <w:b/>
          <w:sz w:val="36"/>
          <w:szCs w:val="36"/>
        </w:rPr>
      </w:pPr>
      <w:bookmarkStart w:id="0" w:name="_GoBack"/>
      <w:bookmarkEnd w:id="0"/>
      <w:r w:rsidRPr="00EC13B4">
        <w:rPr>
          <w:rFonts w:ascii="Garamond" w:hAnsi="Garamond" w:cs="Arial"/>
          <w:b/>
          <w:sz w:val="36"/>
          <w:szCs w:val="36"/>
        </w:rPr>
        <w:t>J</w:t>
      </w:r>
      <w:r w:rsidR="00E92325">
        <w:rPr>
          <w:rFonts w:ascii="Garamond" w:hAnsi="Garamond" w:cs="Arial"/>
          <w:b/>
          <w:sz w:val="36"/>
          <w:szCs w:val="36"/>
        </w:rPr>
        <w:t>. Edward</w:t>
      </w:r>
      <w:r w:rsidRPr="00EC13B4">
        <w:rPr>
          <w:rFonts w:ascii="Garamond" w:hAnsi="Garamond" w:cs="Arial"/>
          <w:b/>
          <w:sz w:val="36"/>
          <w:szCs w:val="36"/>
        </w:rPr>
        <w:t xml:space="preserve"> Osborne</w:t>
      </w:r>
    </w:p>
    <w:p w14:paraId="794ABF1C" w14:textId="5162C3B9" w:rsidR="000B1228" w:rsidRPr="00EC13B4" w:rsidRDefault="000B1228" w:rsidP="003E6C04">
      <w:pPr>
        <w:rPr>
          <w:rFonts w:ascii="Garamond" w:hAnsi="Garamond" w:cs="Arial"/>
          <w:b/>
          <w:sz w:val="22"/>
          <w:szCs w:val="22"/>
        </w:rPr>
        <w:sectPr w:rsidR="000B1228" w:rsidRPr="00EC13B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8DE4DF" w14:textId="5CB147C8" w:rsidR="00FA47D7" w:rsidRDefault="00E92325" w:rsidP="003E6C0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Assistant Professor</w:t>
      </w:r>
    </w:p>
    <w:p w14:paraId="6A573AD1" w14:textId="296ACD74" w:rsidR="00FA47D7" w:rsidRDefault="00FA47D7" w:rsidP="003E6C0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Department of English</w:t>
      </w:r>
    </w:p>
    <w:p w14:paraId="43927CB9" w14:textId="24E936A0" w:rsidR="0062702E" w:rsidRPr="00EC13B4" w:rsidRDefault="00E92325" w:rsidP="003E6C0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Louisiana State University</w:t>
      </w:r>
    </w:p>
    <w:p w14:paraId="5CDF7FD9" w14:textId="244E032C" w:rsidR="00FA47D7" w:rsidRDefault="00E92325" w:rsidP="00FA47D7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260 Allen Hall, LSU</w:t>
      </w:r>
    </w:p>
    <w:p w14:paraId="3F8D38B8" w14:textId="4DF5F1BD" w:rsidR="00FA47D7" w:rsidRDefault="00E92325" w:rsidP="00FA47D7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Baton Rouge, LA 70803</w:t>
      </w:r>
    </w:p>
    <w:p w14:paraId="6A56E78B" w14:textId="568A550A" w:rsidR="0062702E" w:rsidRPr="00EC13B4" w:rsidRDefault="009C46E4" w:rsidP="00FA47D7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josborne@lsu.edu</w:t>
      </w:r>
      <w:r w:rsidR="00FA47D7">
        <w:rPr>
          <w:rFonts w:ascii="Garamond" w:hAnsi="Garamond" w:cs="Arial"/>
          <w:sz w:val="22"/>
          <w:szCs w:val="22"/>
        </w:rPr>
        <w:t xml:space="preserve"> | </w:t>
      </w:r>
      <w:r w:rsidR="00F4282A">
        <w:rPr>
          <w:rFonts w:ascii="Garamond" w:hAnsi="Garamond" w:cs="Arial"/>
          <w:sz w:val="22"/>
          <w:szCs w:val="22"/>
        </w:rPr>
        <w:t>225</w:t>
      </w:r>
      <w:r w:rsidR="0062702E" w:rsidRPr="00EC13B4">
        <w:rPr>
          <w:rFonts w:ascii="Garamond" w:hAnsi="Garamond" w:cs="Arial"/>
          <w:sz w:val="22"/>
          <w:szCs w:val="22"/>
        </w:rPr>
        <w:t>-5</w:t>
      </w:r>
      <w:r w:rsidR="00F4282A">
        <w:rPr>
          <w:rFonts w:ascii="Garamond" w:hAnsi="Garamond" w:cs="Arial"/>
          <w:sz w:val="22"/>
          <w:szCs w:val="22"/>
        </w:rPr>
        <w:t>78</w:t>
      </w:r>
      <w:r w:rsidR="0062702E" w:rsidRPr="00EC13B4">
        <w:rPr>
          <w:rFonts w:ascii="Garamond" w:hAnsi="Garamond" w:cs="Arial"/>
          <w:sz w:val="22"/>
          <w:szCs w:val="22"/>
        </w:rPr>
        <w:t>-</w:t>
      </w:r>
      <w:r w:rsidR="00F4282A">
        <w:rPr>
          <w:rFonts w:ascii="Garamond" w:hAnsi="Garamond" w:cs="Arial"/>
          <w:sz w:val="22"/>
          <w:szCs w:val="22"/>
        </w:rPr>
        <w:t>3161</w:t>
      </w:r>
    </w:p>
    <w:p w14:paraId="22FDBA15" w14:textId="77777777" w:rsidR="00D91C52" w:rsidRPr="00EC13B4" w:rsidRDefault="00D91C52" w:rsidP="003E6C04">
      <w:pPr>
        <w:pStyle w:val="Heading1"/>
        <w:rPr>
          <w:rFonts w:ascii="Garamond" w:hAnsi="Garamond" w:cs="Arial"/>
          <w:b/>
          <w:color w:val="auto"/>
          <w:sz w:val="22"/>
          <w:szCs w:val="22"/>
        </w:rPr>
        <w:sectPr w:rsidR="00D91C52" w:rsidRPr="00EC13B4" w:rsidSect="00FA47D7">
          <w:type w:val="continuous"/>
          <w:pgSz w:w="12240" w:h="15840"/>
          <w:pgMar w:top="1440" w:right="1296" w:bottom="1440" w:left="1296" w:header="720" w:footer="720" w:gutter="0"/>
          <w:cols w:num="2" w:space="720"/>
          <w:docGrid w:linePitch="360"/>
        </w:sectPr>
      </w:pPr>
    </w:p>
    <w:p w14:paraId="7AD87165" w14:textId="77777777" w:rsidR="001F321C" w:rsidRPr="00EC13B4" w:rsidRDefault="00D91C52" w:rsidP="003E6C04">
      <w:pPr>
        <w:pStyle w:val="Heading1"/>
        <w:rPr>
          <w:rFonts w:ascii="Garamond" w:hAnsi="Garamond" w:cs="Arial"/>
          <w:b/>
          <w:color w:val="auto"/>
          <w:sz w:val="22"/>
          <w:szCs w:val="22"/>
        </w:rPr>
      </w:pPr>
      <w:r w:rsidRPr="00EC13B4">
        <w:rPr>
          <w:rFonts w:ascii="Garamond" w:hAnsi="Garamond" w:cs="Arial"/>
          <w:b/>
          <w:color w:val="auto"/>
          <w:sz w:val="22"/>
          <w:szCs w:val="22"/>
        </w:rPr>
        <w:t>EDUCATION</w:t>
      </w:r>
    </w:p>
    <w:p w14:paraId="220FECFE" w14:textId="43789BBC" w:rsidR="00227A03" w:rsidRDefault="0062702E" w:rsidP="003E6C04">
      <w:pPr>
        <w:ind w:left="720" w:hanging="720"/>
        <w:rPr>
          <w:rFonts w:ascii="Garamond" w:hAnsi="Garamond" w:cs="Arial"/>
          <w:sz w:val="22"/>
          <w:szCs w:val="22"/>
        </w:rPr>
      </w:pPr>
      <w:r w:rsidRPr="00EC13B4">
        <w:rPr>
          <w:rFonts w:ascii="Garamond" w:hAnsi="Garamond" w:cs="Arial"/>
          <w:sz w:val="22"/>
          <w:szCs w:val="22"/>
        </w:rPr>
        <w:t xml:space="preserve">Ph.D. </w:t>
      </w:r>
      <w:r w:rsidRPr="00EC13B4">
        <w:rPr>
          <w:rFonts w:ascii="Garamond" w:hAnsi="Garamond" w:cs="Arial"/>
          <w:sz w:val="22"/>
          <w:szCs w:val="22"/>
        </w:rPr>
        <w:tab/>
        <w:t xml:space="preserve">English, </w:t>
      </w:r>
      <w:r w:rsidR="00DD1853">
        <w:rPr>
          <w:rFonts w:ascii="Garamond" w:hAnsi="Garamond" w:cs="Arial"/>
          <w:sz w:val="22"/>
          <w:szCs w:val="22"/>
        </w:rPr>
        <w:t>Writing and Rhetoric</w:t>
      </w:r>
      <w:r w:rsidR="00227A03">
        <w:rPr>
          <w:rFonts w:ascii="Garamond" w:hAnsi="Garamond" w:cs="Arial"/>
          <w:sz w:val="22"/>
          <w:szCs w:val="22"/>
        </w:rPr>
        <w:t xml:space="preserve">, </w:t>
      </w:r>
      <w:r w:rsidRPr="00EC13B4">
        <w:rPr>
          <w:rFonts w:ascii="Garamond" w:hAnsi="Garamond" w:cs="Arial"/>
          <w:sz w:val="22"/>
          <w:szCs w:val="22"/>
        </w:rPr>
        <w:t>Northeastern University</w:t>
      </w:r>
      <w:r w:rsidR="00DD1853">
        <w:rPr>
          <w:rFonts w:ascii="Garamond" w:hAnsi="Garamond" w:cs="Arial"/>
          <w:sz w:val="22"/>
          <w:szCs w:val="22"/>
        </w:rPr>
        <w:t>,</w:t>
      </w:r>
      <w:r w:rsidRPr="00EC13B4">
        <w:rPr>
          <w:rFonts w:ascii="Garamond" w:hAnsi="Garamond" w:cs="Arial"/>
          <w:sz w:val="22"/>
          <w:szCs w:val="22"/>
        </w:rPr>
        <w:t xml:space="preserve"> </w:t>
      </w:r>
      <w:r w:rsidR="00227A03">
        <w:rPr>
          <w:rFonts w:ascii="Garamond" w:hAnsi="Garamond" w:cs="Arial"/>
          <w:sz w:val="22"/>
          <w:szCs w:val="22"/>
        </w:rPr>
        <w:t>2020.</w:t>
      </w:r>
    </w:p>
    <w:p w14:paraId="5A0C1C72" w14:textId="6FBE278F" w:rsidR="00227A03" w:rsidRDefault="00227A03" w:rsidP="003E6C04">
      <w:pPr>
        <w:ind w:left="720" w:hanging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 xml:space="preserve">Committee: Dr. Ellen Cushman (Chair), Dr. Elizabeth Britt, Dr. Mya Poe, Dr. </w:t>
      </w:r>
      <w:r w:rsidRPr="00EC13B4">
        <w:rPr>
          <w:rFonts w:ascii="Garamond" w:hAnsi="Garamond" w:cs="Arial"/>
          <w:sz w:val="22"/>
          <w:szCs w:val="22"/>
        </w:rPr>
        <w:t>Amílcar Barreto</w:t>
      </w:r>
    </w:p>
    <w:p w14:paraId="199AFA52" w14:textId="3164323B" w:rsidR="005959A6" w:rsidRPr="005E03F4" w:rsidRDefault="0062702E" w:rsidP="005E03F4">
      <w:pPr>
        <w:ind w:left="720"/>
        <w:rPr>
          <w:rFonts w:ascii="Garamond" w:hAnsi="Garamond" w:cs="Arial"/>
          <w:i/>
          <w:iCs/>
          <w:sz w:val="22"/>
          <w:szCs w:val="22"/>
        </w:rPr>
      </w:pPr>
      <w:r w:rsidRPr="00EC13B4">
        <w:rPr>
          <w:rFonts w:ascii="Garamond" w:hAnsi="Garamond" w:cs="Arial"/>
          <w:sz w:val="22"/>
          <w:szCs w:val="22"/>
        </w:rPr>
        <w:t xml:space="preserve">Dissertation: </w:t>
      </w:r>
      <w:r w:rsidRPr="00F4282A">
        <w:rPr>
          <w:rFonts w:ascii="Garamond" w:hAnsi="Garamond" w:cs="Arial"/>
          <w:i/>
          <w:iCs/>
          <w:sz w:val="22"/>
          <w:szCs w:val="22"/>
        </w:rPr>
        <w:t xml:space="preserve">Difference within Difference: A Study of </w:t>
      </w:r>
      <w:r w:rsidR="00EC13B4" w:rsidRPr="00F4282A">
        <w:rPr>
          <w:rFonts w:ascii="Garamond" w:hAnsi="Garamond" w:cs="Arial"/>
          <w:i/>
          <w:iCs/>
          <w:sz w:val="22"/>
          <w:szCs w:val="22"/>
        </w:rPr>
        <w:t xml:space="preserve">Modern </w:t>
      </w:r>
      <w:r w:rsidRPr="00F4282A">
        <w:rPr>
          <w:rFonts w:ascii="Garamond" w:hAnsi="Garamond" w:cs="Arial"/>
          <w:i/>
          <w:iCs/>
          <w:sz w:val="22"/>
          <w:szCs w:val="22"/>
        </w:rPr>
        <w:t>Black Conservative Rhetoric</w:t>
      </w:r>
    </w:p>
    <w:p w14:paraId="34C82C11" w14:textId="6BE7BF06" w:rsidR="005959A6" w:rsidRPr="00EC13B4" w:rsidRDefault="0062702E" w:rsidP="003E6C04">
      <w:pPr>
        <w:rPr>
          <w:rFonts w:ascii="Garamond" w:hAnsi="Garamond" w:cs="Arial"/>
          <w:sz w:val="22"/>
          <w:szCs w:val="22"/>
        </w:rPr>
      </w:pPr>
      <w:r w:rsidRPr="00EC13B4">
        <w:rPr>
          <w:rFonts w:ascii="Garamond" w:hAnsi="Garamond" w:cs="Arial"/>
          <w:sz w:val="22"/>
          <w:szCs w:val="22"/>
        </w:rPr>
        <w:t>M.A.</w:t>
      </w:r>
      <w:r w:rsidRPr="00EC13B4">
        <w:rPr>
          <w:rFonts w:ascii="Garamond" w:hAnsi="Garamond" w:cs="Arial"/>
          <w:sz w:val="22"/>
          <w:szCs w:val="22"/>
        </w:rPr>
        <w:tab/>
        <w:t>English, Tulane University. 2009.</w:t>
      </w:r>
    </w:p>
    <w:p w14:paraId="70657BE6" w14:textId="77777777" w:rsidR="0062702E" w:rsidRPr="00EC13B4" w:rsidRDefault="0062702E" w:rsidP="003E6C04">
      <w:pPr>
        <w:rPr>
          <w:rFonts w:ascii="Garamond" w:hAnsi="Garamond" w:cs="Arial"/>
          <w:sz w:val="22"/>
          <w:szCs w:val="22"/>
        </w:rPr>
      </w:pPr>
      <w:r w:rsidRPr="00EC13B4">
        <w:rPr>
          <w:rFonts w:ascii="Garamond" w:hAnsi="Garamond" w:cs="Arial"/>
          <w:sz w:val="22"/>
          <w:szCs w:val="22"/>
        </w:rPr>
        <w:t>B.A.</w:t>
      </w:r>
      <w:r w:rsidRPr="00EC13B4">
        <w:rPr>
          <w:rFonts w:ascii="Garamond" w:hAnsi="Garamond" w:cs="Arial"/>
          <w:sz w:val="22"/>
          <w:szCs w:val="22"/>
        </w:rPr>
        <w:tab/>
        <w:t>English with Creative Writing emphasis, Tulane University. 2008.</w:t>
      </w:r>
    </w:p>
    <w:p w14:paraId="75DF859F" w14:textId="43C04FC0" w:rsidR="00D91C52" w:rsidRPr="0068067F" w:rsidRDefault="00D91C52" w:rsidP="0068067F">
      <w:pPr>
        <w:pStyle w:val="Heading1"/>
        <w:rPr>
          <w:rFonts w:ascii="Garamond" w:hAnsi="Garamond" w:cs="Arial"/>
          <w:b/>
          <w:color w:val="auto"/>
          <w:sz w:val="22"/>
          <w:szCs w:val="22"/>
        </w:rPr>
        <w:sectPr w:rsidR="00D91C52" w:rsidRPr="0068067F" w:rsidSect="002A36B2">
          <w:type w:val="continuous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  <w:r w:rsidRPr="00EC13B4">
        <w:rPr>
          <w:rFonts w:ascii="Garamond" w:hAnsi="Garamond" w:cs="Arial"/>
          <w:b/>
          <w:color w:val="auto"/>
          <w:sz w:val="22"/>
          <w:szCs w:val="22"/>
        </w:rPr>
        <w:t>RESEARCH INTERESTS</w:t>
      </w:r>
    </w:p>
    <w:p w14:paraId="1B160978" w14:textId="7D79A79E" w:rsidR="001F321C" w:rsidRPr="002A4D2D" w:rsidRDefault="0062702E" w:rsidP="002A4D2D">
      <w:pPr>
        <w:ind w:left="360"/>
        <w:rPr>
          <w:rFonts w:ascii="Garamond" w:hAnsi="Garamond" w:cs="Arial"/>
          <w:sz w:val="22"/>
          <w:szCs w:val="22"/>
        </w:rPr>
      </w:pPr>
      <w:r w:rsidRPr="002A4D2D">
        <w:rPr>
          <w:rFonts w:ascii="Garamond" w:hAnsi="Garamond" w:cs="Arial"/>
          <w:sz w:val="22"/>
          <w:szCs w:val="22"/>
        </w:rPr>
        <w:t>African American rhetoric</w:t>
      </w:r>
      <w:r w:rsidR="00996697" w:rsidRPr="002A4D2D">
        <w:rPr>
          <w:rFonts w:ascii="Garamond" w:hAnsi="Garamond" w:cs="Arial"/>
          <w:sz w:val="22"/>
          <w:szCs w:val="22"/>
        </w:rPr>
        <w:t>(</w:t>
      </w:r>
      <w:r w:rsidRPr="002A4D2D">
        <w:rPr>
          <w:rFonts w:ascii="Garamond" w:hAnsi="Garamond" w:cs="Arial"/>
          <w:sz w:val="22"/>
          <w:szCs w:val="22"/>
        </w:rPr>
        <w:t>s</w:t>
      </w:r>
      <w:r w:rsidR="00996697" w:rsidRPr="002A4D2D">
        <w:rPr>
          <w:rFonts w:ascii="Garamond" w:hAnsi="Garamond" w:cs="Arial"/>
          <w:sz w:val="22"/>
          <w:szCs w:val="22"/>
        </w:rPr>
        <w:t>)</w:t>
      </w:r>
    </w:p>
    <w:p w14:paraId="420A8F38" w14:textId="77777777" w:rsidR="0074109E" w:rsidRPr="002A4D2D" w:rsidRDefault="0074109E" w:rsidP="002A4D2D">
      <w:pPr>
        <w:ind w:left="360"/>
        <w:rPr>
          <w:rFonts w:ascii="Garamond" w:hAnsi="Garamond" w:cs="Arial"/>
          <w:sz w:val="22"/>
          <w:szCs w:val="22"/>
        </w:rPr>
      </w:pPr>
      <w:r w:rsidRPr="002A4D2D">
        <w:rPr>
          <w:rFonts w:ascii="Garamond" w:hAnsi="Garamond" w:cs="Arial"/>
          <w:sz w:val="22"/>
          <w:szCs w:val="22"/>
        </w:rPr>
        <w:t>Rhetorics of difference</w:t>
      </w:r>
    </w:p>
    <w:p w14:paraId="37760741" w14:textId="77777777" w:rsidR="0062702E" w:rsidRPr="002A4D2D" w:rsidRDefault="0062702E" w:rsidP="002A4D2D">
      <w:pPr>
        <w:ind w:left="360"/>
        <w:rPr>
          <w:rFonts w:ascii="Garamond" w:hAnsi="Garamond" w:cs="Arial"/>
          <w:sz w:val="22"/>
          <w:szCs w:val="22"/>
        </w:rPr>
      </w:pPr>
      <w:r w:rsidRPr="002A4D2D">
        <w:rPr>
          <w:rFonts w:ascii="Garamond" w:hAnsi="Garamond" w:cs="Arial"/>
          <w:sz w:val="22"/>
          <w:szCs w:val="22"/>
        </w:rPr>
        <w:t>Modern/Postmodern rhetorical theory</w:t>
      </w:r>
    </w:p>
    <w:p w14:paraId="307A5D05" w14:textId="77777777" w:rsidR="0062702E" w:rsidRPr="002A4D2D" w:rsidRDefault="0062702E" w:rsidP="002A4D2D">
      <w:pPr>
        <w:ind w:left="360"/>
        <w:rPr>
          <w:rFonts w:ascii="Garamond" w:hAnsi="Garamond" w:cs="Arial"/>
          <w:sz w:val="22"/>
          <w:szCs w:val="22"/>
        </w:rPr>
      </w:pPr>
      <w:r w:rsidRPr="002A4D2D">
        <w:rPr>
          <w:rFonts w:ascii="Garamond" w:hAnsi="Garamond" w:cs="Arial"/>
          <w:sz w:val="22"/>
          <w:szCs w:val="22"/>
        </w:rPr>
        <w:t>Black conservative rhetoric</w:t>
      </w:r>
    </w:p>
    <w:p w14:paraId="002F5035" w14:textId="0367202D" w:rsidR="00027BD8" w:rsidRPr="002A4D2D" w:rsidRDefault="00027BD8" w:rsidP="002A4D2D">
      <w:pPr>
        <w:ind w:left="360"/>
        <w:rPr>
          <w:rFonts w:ascii="Garamond" w:hAnsi="Garamond" w:cs="Arial"/>
          <w:sz w:val="22"/>
          <w:szCs w:val="22"/>
        </w:rPr>
      </w:pPr>
      <w:r w:rsidRPr="002A4D2D">
        <w:rPr>
          <w:rFonts w:ascii="Garamond" w:hAnsi="Garamond" w:cs="Arial"/>
          <w:sz w:val="22"/>
          <w:szCs w:val="22"/>
        </w:rPr>
        <w:t xml:space="preserve">Inclusive </w:t>
      </w:r>
      <w:r w:rsidR="00F14291" w:rsidRPr="002A4D2D">
        <w:rPr>
          <w:rFonts w:ascii="Garamond" w:hAnsi="Garamond" w:cs="Arial"/>
          <w:sz w:val="22"/>
          <w:szCs w:val="22"/>
        </w:rPr>
        <w:t>pedagogy</w:t>
      </w:r>
    </w:p>
    <w:p w14:paraId="38EB2DDB" w14:textId="011F98D3" w:rsidR="00027BD8" w:rsidRPr="002A4D2D" w:rsidRDefault="0062702E" w:rsidP="002A4D2D">
      <w:pPr>
        <w:ind w:left="360"/>
        <w:rPr>
          <w:rFonts w:ascii="Garamond" w:hAnsi="Garamond" w:cs="Arial"/>
          <w:sz w:val="22"/>
          <w:szCs w:val="22"/>
        </w:rPr>
        <w:sectPr w:rsidR="00027BD8" w:rsidRPr="002A4D2D" w:rsidSect="00D91C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4D2D">
        <w:rPr>
          <w:rFonts w:ascii="Garamond" w:hAnsi="Garamond" w:cs="Arial"/>
          <w:sz w:val="22"/>
          <w:szCs w:val="22"/>
        </w:rPr>
        <w:t>Critical race theor</w:t>
      </w:r>
      <w:r w:rsidR="002A36B2" w:rsidRPr="002A4D2D">
        <w:rPr>
          <w:rFonts w:ascii="Garamond" w:hAnsi="Garamond" w:cs="Arial"/>
          <w:sz w:val="22"/>
          <w:szCs w:val="22"/>
        </w:rPr>
        <w:t>y</w:t>
      </w:r>
    </w:p>
    <w:p w14:paraId="3A503FFD" w14:textId="6204CA4E" w:rsidR="001F321C" w:rsidRPr="00EC13B4" w:rsidRDefault="00F61ACF" w:rsidP="003E6C04">
      <w:pPr>
        <w:pStyle w:val="Heading1"/>
        <w:rPr>
          <w:rFonts w:ascii="Garamond" w:hAnsi="Garamond" w:cs="Arial"/>
          <w:b/>
          <w:color w:val="auto"/>
          <w:sz w:val="22"/>
          <w:szCs w:val="22"/>
        </w:rPr>
      </w:pPr>
      <w:r>
        <w:rPr>
          <w:rFonts w:ascii="Garamond" w:hAnsi="Garamond" w:cs="Arial"/>
          <w:b/>
          <w:color w:val="auto"/>
          <w:sz w:val="22"/>
          <w:szCs w:val="22"/>
        </w:rPr>
        <w:t>APPOINTMENTS</w:t>
      </w:r>
    </w:p>
    <w:p w14:paraId="2581EF63" w14:textId="73FE8F14" w:rsidR="007B7879" w:rsidRDefault="007B7879" w:rsidP="003E6C0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2020-present</w:t>
      </w:r>
      <w:r>
        <w:rPr>
          <w:rFonts w:ascii="Garamond" w:hAnsi="Garamond" w:cs="Arial"/>
          <w:sz w:val="22"/>
          <w:szCs w:val="22"/>
        </w:rPr>
        <w:tab/>
        <w:t>Assistant Professor of English, Louisiana State University</w:t>
      </w:r>
    </w:p>
    <w:p w14:paraId="0E967895" w14:textId="1F48C037" w:rsidR="00C22227" w:rsidRDefault="00C22227" w:rsidP="003E6C0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2019-2020</w:t>
      </w:r>
      <w:r w:rsidR="007B7879">
        <w:rPr>
          <w:rFonts w:ascii="Garamond" w:hAnsi="Garamond" w:cs="Arial"/>
          <w:sz w:val="22"/>
          <w:szCs w:val="22"/>
        </w:rPr>
        <w:tab/>
        <w:t>Dissertation Diversity Fellow, Writing Department, Ithaca College</w:t>
      </w:r>
    </w:p>
    <w:p w14:paraId="2378A12D" w14:textId="77777777" w:rsidR="001F321C" w:rsidRPr="00EC13B4" w:rsidRDefault="00D91C52" w:rsidP="003E6C04">
      <w:pPr>
        <w:pStyle w:val="Heading1"/>
        <w:rPr>
          <w:rFonts w:ascii="Garamond" w:hAnsi="Garamond" w:cs="Arial"/>
          <w:b/>
          <w:color w:val="auto"/>
          <w:sz w:val="22"/>
          <w:szCs w:val="22"/>
        </w:rPr>
      </w:pPr>
      <w:r w:rsidRPr="00EC13B4">
        <w:rPr>
          <w:rFonts w:ascii="Garamond" w:hAnsi="Garamond" w:cs="Arial"/>
          <w:b/>
          <w:color w:val="auto"/>
          <w:sz w:val="22"/>
          <w:szCs w:val="22"/>
        </w:rPr>
        <w:t>PUBLICATIONS</w:t>
      </w:r>
    </w:p>
    <w:p w14:paraId="0A9DCAD8" w14:textId="58813715" w:rsidR="00350932" w:rsidRPr="006E0455" w:rsidRDefault="00EC13B4" w:rsidP="006E0455">
      <w:pPr>
        <w:pStyle w:val="Heading2"/>
        <w:rPr>
          <w:rFonts w:ascii="Garamond" w:hAnsi="Garamond"/>
          <w:b/>
          <w:bCs/>
          <w:color w:val="auto"/>
          <w:sz w:val="22"/>
          <w:szCs w:val="22"/>
        </w:rPr>
      </w:pPr>
      <w:r w:rsidRPr="006E0455">
        <w:rPr>
          <w:rFonts w:ascii="Garamond" w:hAnsi="Garamond"/>
          <w:b/>
          <w:bCs/>
          <w:color w:val="auto"/>
          <w:sz w:val="22"/>
          <w:szCs w:val="22"/>
        </w:rPr>
        <w:t>B</w:t>
      </w:r>
      <w:r w:rsidR="006E0455">
        <w:rPr>
          <w:rFonts w:ascii="Garamond" w:hAnsi="Garamond"/>
          <w:b/>
          <w:bCs/>
          <w:color w:val="auto"/>
          <w:sz w:val="22"/>
          <w:szCs w:val="22"/>
        </w:rPr>
        <w:t>OOK</w:t>
      </w:r>
      <w:r w:rsidR="007B7879">
        <w:rPr>
          <w:rFonts w:ascii="Garamond" w:hAnsi="Garamond"/>
          <w:b/>
          <w:bCs/>
          <w:color w:val="auto"/>
          <w:sz w:val="22"/>
          <w:szCs w:val="22"/>
        </w:rPr>
        <w:t>S</w:t>
      </w:r>
    </w:p>
    <w:p w14:paraId="4225F687" w14:textId="2F683FB9" w:rsidR="005959A6" w:rsidRPr="006E0455" w:rsidRDefault="008D58B1" w:rsidP="005E03F4">
      <w:pPr>
        <w:ind w:left="720" w:hanging="720"/>
        <w:rPr>
          <w:rFonts w:ascii="Garamond" w:hAnsi="Garamond" w:cs="Arial"/>
          <w:sz w:val="22"/>
          <w:szCs w:val="22"/>
        </w:rPr>
      </w:pPr>
      <w:r w:rsidRPr="006E0455">
        <w:rPr>
          <w:rFonts w:ascii="Garamond" w:hAnsi="Garamond" w:cs="Arial"/>
          <w:sz w:val="22"/>
          <w:szCs w:val="22"/>
        </w:rPr>
        <w:t>Baca, D., Cushman, E., Osborne, J. (Eds.</w:t>
      </w:r>
      <w:r w:rsidR="00755853" w:rsidRPr="006E0455">
        <w:rPr>
          <w:rFonts w:ascii="Garamond" w:hAnsi="Garamond" w:cs="Arial"/>
          <w:sz w:val="22"/>
          <w:szCs w:val="22"/>
        </w:rPr>
        <w:t>)</w:t>
      </w:r>
      <w:r w:rsidR="00EC13B4" w:rsidRPr="006E0455">
        <w:rPr>
          <w:rFonts w:ascii="Garamond" w:hAnsi="Garamond" w:cs="Arial"/>
          <w:sz w:val="22"/>
          <w:szCs w:val="22"/>
        </w:rPr>
        <w:t>.</w:t>
      </w:r>
      <w:r w:rsidR="00755853" w:rsidRPr="006E0455">
        <w:rPr>
          <w:rFonts w:ascii="Garamond" w:hAnsi="Garamond" w:cs="Arial"/>
          <w:sz w:val="22"/>
          <w:szCs w:val="22"/>
        </w:rPr>
        <w:t xml:space="preserve"> </w:t>
      </w:r>
      <w:r w:rsidR="007C224D" w:rsidRPr="006E0455">
        <w:rPr>
          <w:rFonts w:ascii="Garamond" w:hAnsi="Garamond" w:cs="Arial"/>
          <w:sz w:val="22"/>
          <w:szCs w:val="22"/>
        </w:rPr>
        <w:t>(</w:t>
      </w:r>
      <w:r w:rsidR="00EC13B4" w:rsidRPr="006E0455">
        <w:rPr>
          <w:rFonts w:ascii="Garamond" w:hAnsi="Garamond" w:cs="Arial"/>
          <w:sz w:val="22"/>
          <w:szCs w:val="22"/>
        </w:rPr>
        <w:t>2</w:t>
      </w:r>
      <w:r w:rsidR="007C224D" w:rsidRPr="006E0455">
        <w:rPr>
          <w:rFonts w:ascii="Garamond" w:hAnsi="Garamond" w:cs="Arial"/>
          <w:sz w:val="22"/>
          <w:szCs w:val="22"/>
        </w:rPr>
        <w:t>01</w:t>
      </w:r>
      <w:r w:rsidR="00EC13B4" w:rsidRPr="006E0455">
        <w:rPr>
          <w:rFonts w:ascii="Garamond" w:hAnsi="Garamond" w:cs="Arial"/>
          <w:sz w:val="22"/>
          <w:szCs w:val="22"/>
        </w:rPr>
        <w:t>8</w:t>
      </w:r>
      <w:r w:rsidR="007C224D" w:rsidRPr="006E0455">
        <w:rPr>
          <w:rFonts w:ascii="Garamond" w:hAnsi="Garamond" w:cs="Arial"/>
          <w:sz w:val="22"/>
          <w:szCs w:val="22"/>
        </w:rPr>
        <w:t>)</w:t>
      </w:r>
      <w:r w:rsidR="00EC13B4" w:rsidRPr="006E0455">
        <w:rPr>
          <w:rFonts w:ascii="Garamond" w:hAnsi="Garamond" w:cs="Arial"/>
          <w:sz w:val="22"/>
          <w:szCs w:val="22"/>
        </w:rPr>
        <w:t xml:space="preserve">. </w:t>
      </w:r>
      <w:r w:rsidRPr="006E0455">
        <w:rPr>
          <w:rFonts w:ascii="Garamond" w:hAnsi="Garamond" w:cs="Arial"/>
          <w:i/>
          <w:sz w:val="22"/>
          <w:szCs w:val="22"/>
        </w:rPr>
        <w:t>Landmark Essays on Rhetorics of Difference</w:t>
      </w:r>
      <w:r w:rsidRPr="006E0455">
        <w:rPr>
          <w:rFonts w:ascii="Garamond" w:hAnsi="Garamond" w:cs="Arial"/>
          <w:sz w:val="22"/>
          <w:szCs w:val="22"/>
        </w:rPr>
        <w:t>. New York, Routledge.</w:t>
      </w:r>
    </w:p>
    <w:p w14:paraId="3D68E974" w14:textId="24DB449C" w:rsidR="00027BD8" w:rsidRPr="006E0455" w:rsidRDefault="006E0455" w:rsidP="006E0455">
      <w:pPr>
        <w:pStyle w:val="Heading2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WORKS IN PROGRESS</w:t>
      </w:r>
    </w:p>
    <w:p w14:paraId="0446F1A9" w14:textId="4D61681C" w:rsidR="005959A6" w:rsidRPr="006E0455" w:rsidRDefault="005959A6" w:rsidP="005E03F4">
      <w:pPr>
        <w:ind w:left="720" w:hanging="720"/>
        <w:rPr>
          <w:rFonts w:ascii="Garamond" w:hAnsi="Garamond" w:cs="Arial"/>
          <w:sz w:val="22"/>
          <w:szCs w:val="22"/>
        </w:rPr>
      </w:pPr>
      <w:r w:rsidRPr="006E0455">
        <w:rPr>
          <w:rFonts w:ascii="Garamond" w:hAnsi="Garamond" w:cs="Arial"/>
          <w:sz w:val="22"/>
          <w:szCs w:val="22"/>
        </w:rPr>
        <w:t xml:space="preserve">“‘Other[ed] Sources Seen Through Other Eyes’ – Blackness, Conservatism, and Ethos.” </w:t>
      </w:r>
      <w:r w:rsidRPr="006E0455">
        <w:rPr>
          <w:rFonts w:ascii="Garamond" w:hAnsi="Garamond" w:cs="Arial"/>
          <w:i/>
          <w:sz w:val="22"/>
          <w:szCs w:val="22"/>
        </w:rPr>
        <w:t>Rhetoric Society Quarterly</w:t>
      </w:r>
      <w:r w:rsidRPr="006E0455">
        <w:rPr>
          <w:rFonts w:ascii="Garamond" w:hAnsi="Garamond" w:cs="Arial"/>
          <w:sz w:val="22"/>
          <w:szCs w:val="22"/>
        </w:rPr>
        <w:t>, in progress.</w:t>
      </w:r>
    </w:p>
    <w:p w14:paraId="5FB99838" w14:textId="2CE3D416" w:rsidR="005959A6" w:rsidRPr="006E0455" w:rsidRDefault="005959A6" w:rsidP="005E03F4">
      <w:pPr>
        <w:ind w:left="720" w:hanging="720"/>
        <w:rPr>
          <w:rFonts w:ascii="Garamond" w:hAnsi="Garamond" w:cs="Arial"/>
          <w:sz w:val="22"/>
          <w:szCs w:val="22"/>
        </w:rPr>
      </w:pPr>
      <w:r w:rsidRPr="006E0455">
        <w:rPr>
          <w:rFonts w:ascii="Garamond" w:hAnsi="Garamond" w:cs="Arial"/>
          <w:sz w:val="22"/>
          <w:szCs w:val="22"/>
        </w:rPr>
        <w:t xml:space="preserve"> </w:t>
      </w:r>
      <w:r w:rsidR="00EA66D2" w:rsidRPr="006E0455">
        <w:rPr>
          <w:rFonts w:ascii="Garamond" w:hAnsi="Garamond" w:cs="Arial"/>
          <w:sz w:val="22"/>
          <w:szCs w:val="22"/>
        </w:rPr>
        <w:t>“</w:t>
      </w:r>
      <w:r w:rsidR="00DD1853" w:rsidRPr="006E0455">
        <w:rPr>
          <w:rFonts w:ascii="Garamond" w:hAnsi="Garamond" w:cs="Arial"/>
          <w:sz w:val="22"/>
          <w:szCs w:val="22"/>
        </w:rPr>
        <w:t>‘From a Known to an Unknown’ – Using the Metaphor to Connect Blackness and Conservatism</w:t>
      </w:r>
      <w:r w:rsidR="00EA66D2" w:rsidRPr="006E0455">
        <w:rPr>
          <w:rFonts w:ascii="Garamond" w:hAnsi="Garamond" w:cs="Arial"/>
          <w:sz w:val="22"/>
          <w:szCs w:val="22"/>
        </w:rPr>
        <w:t>.”</w:t>
      </w:r>
      <w:r w:rsidR="000B1228" w:rsidRPr="006E0455">
        <w:rPr>
          <w:rFonts w:ascii="Garamond" w:hAnsi="Garamond" w:cs="Arial"/>
          <w:sz w:val="22"/>
          <w:szCs w:val="22"/>
        </w:rPr>
        <w:t xml:space="preserve"> </w:t>
      </w:r>
      <w:r w:rsidR="00D5719D" w:rsidRPr="006E0455">
        <w:rPr>
          <w:rFonts w:ascii="Garamond" w:hAnsi="Garamond" w:cs="Arial"/>
          <w:i/>
          <w:sz w:val="22"/>
          <w:szCs w:val="22"/>
        </w:rPr>
        <w:t>Rhetoric Review</w:t>
      </w:r>
      <w:r w:rsidR="00D65231" w:rsidRPr="006E0455">
        <w:rPr>
          <w:rFonts w:ascii="Garamond" w:hAnsi="Garamond" w:cs="Arial"/>
          <w:sz w:val="22"/>
          <w:szCs w:val="22"/>
        </w:rPr>
        <w:t>, in progress</w:t>
      </w:r>
      <w:r w:rsidR="000B1228" w:rsidRPr="006E0455">
        <w:rPr>
          <w:rFonts w:ascii="Garamond" w:hAnsi="Garamond" w:cs="Arial"/>
          <w:sz w:val="22"/>
          <w:szCs w:val="22"/>
        </w:rPr>
        <w:t>.</w:t>
      </w:r>
    </w:p>
    <w:p w14:paraId="32F4CC73" w14:textId="376FBE62" w:rsidR="005959A6" w:rsidRPr="006E0455" w:rsidRDefault="00EA66D2" w:rsidP="005959A6">
      <w:pPr>
        <w:ind w:left="720" w:hanging="720"/>
        <w:rPr>
          <w:rFonts w:ascii="Garamond" w:hAnsi="Garamond" w:cs="Arial"/>
          <w:sz w:val="22"/>
          <w:szCs w:val="22"/>
        </w:rPr>
      </w:pPr>
      <w:r w:rsidRPr="006E0455">
        <w:rPr>
          <w:rFonts w:ascii="Garamond" w:hAnsi="Garamond" w:cs="Arial"/>
          <w:sz w:val="22"/>
          <w:szCs w:val="22"/>
        </w:rPr>
        <w:t>“</w:t>
      </w:r>
      <w:r w:rsidR="00F42E18" w:rsidRPr="006E0455">
        <w:rPr>
          <w:rFonts w:ascii="Garamond" w:hAnsi="Garamond" w:cs="Arial"/>
          <w:sz w:val="22"/>
          <w:szCs w:val="22"/>
        </w:rPr>
        <w:t>Who is a Black Conservative?</w:t>
      </w:r>
      <w:r w:rsidR="009D581A" w:rsidRPr="006E0455">
        <w:rPr>
          <w:rFonts w:ascii="Garamond" w:hAnsi="Garamond" w:cs="Arial"/>
          <w:sz w:val="22"/>
          <w:szCs w:val="22"/>
        </w:rPr>
        <w:t>”</w:t>
      </w:r>
      <w:r w:rsidR="000B1228" w:rsidRPr="006E0455">
        <w:rPr>
          <w:rFonts w:ascii="Garamond" w:hAnsi="Garamond" w:cs="Arial"/>
          <w:sz w:val="22"/>
          <w:szCs w:val="22"/>
        </w:rPr>
        <w:t xml:space="preserve"> </w:t>
      </w:r>
      <w:r w:rsidR="00D5719D" w:rsidRPr="006E0455">
        <w:rPr>
          <w:rFonts w:ascii="Garamond" w:hAnsi="Garamond" w:cs="Arial"/>
          <w:i/>
          <w:sz w:val="22"/>
          <w:szCs w:val="22"/>
        </w:rPr>
        <w:t>The Journal of Negro Education</w:t>
      </w:r>
      <w:r w:rsidR="00D65231" w:rsidRPr="006E0455">
        <w:rPr>
          <w:rFonts w:ascii="Garamond" w:hAnsi="Garamond" w:cs="Arial"/>
          <w:sz w:val="22"/>
          <w:szCs w:val="22"/>
        </w:rPr>
        <w:t>, in progress</w:t>
      </w:r>
      <w:r w:rsidR="000B1228" w:rsidRPr="006E0455">
        <w:rPr>
          <w:rFonts w:ascii="Garamond" w:hAnsi="Garamond" w:cs="Arial"/>
          <w:sz w:val="22"/>
          <w:szCs w:val="22"/>
        </w:rPr>
        <w:t>.</w:t>
      </w:r>
    </w:p>
    <w:p w14:paraId="54E7840D" w14:textId="69E21536" w:rsidR="006E0455" w:rsidRDefault="006E0455" w:rsidP="006E0455">
      <w:pPr>
        <w:pStyle w:val="Heading2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INTERVIEWS AND MEDIA</w:t>
      </w:r>
    </w:p>
    <w:p w14:paraId="44D25E9C" w14:textId="1BC227F3" w:rsidR="006E0455" w:rsidRPr="00F61ACF" w:rsidRDefault="00B21CDC" w:rsidP="00F61ACF">
      <w:pPr>
        <w:ind w:left="720" w:hanging="720"/>
        <w:rPr>
          <w:rFonts w:ascii="Garamond" w:hAnsi="Garamond"/>
          <w:sz w:val="22"/>
          <w:szCs w:val="22"/>
        </w:rPr>
      </w:pPr>
      <w:r w:rsidRPr="00F61ACF">
        <w:rPr>
          <w:rFonts w:ascii="Garamond" w:hAnsi="Garamond"/>
          <w:sz w:val="22"/>
          <w:szCs w:val="22"/>
        </w:rPr>
        <w:t xml:space="preserve">Woods, Charles, host. “Emerging Scholar Series: Dr. Jonathan Osborne.” </w:t>
      </w:r>
      <w:r w:rsidRPr="00F61ACF">
        <w:rPr>
          <w:rFonts w:ascii="Garamond" w:hAnsi="Garamond"/>
          <w:i/>
          <w:iCs/>
          <w:sz w:val="22"/>
          <w:szCs w:val="22"/>
        </w:rPr>
        <w:t>The Big Rhetorical Podcast</w:t>
      </w:r>
      <w:r w:rsidRPr="00F61ACF">
        <w:rPr>
          <w:rFonts w:ascii="Garamond" w:hAnsi="Garamond"/>
          <w:sz w:val="22"/>
          <w:szCs w:val="22"/>
        </w:rPr>
        <w:t>, season 2, episode 13, Anchor</w:t>
      </w:r>
      <w:r w:rsidR="00F61ACF" w:rsidRPr="00F61ACF">
        <w:rPr>
          <w:rFonts w:ascii="Garamond" w:hAnsi="Garamond"/>
          <w:sz w:val="22"/>
          <w:szCs w:val="22"/>
        </w:rPr>
        <w:t>.FM</w:t>
      </w:r>
      <w:r w:rsidRPr="00F61ACF">
        <w:rPr>
          <w:rFonts w:ascii="Garamond" w:hAnsi="Garamond"/>
          <w:sz w:val="22"/>
          <w:szCs w:val="22"/>
        </w:rPr>
        <w:t>, 13 April 2020.</w:t>
      </w:r>
    </w:p>
    <w:p w14:paraId="38B6D33E" w14:textId="71BB2AAE" w:rsidR="00BB136A" w:rsidRPr="00EC13B4" w:rsidRDefault="00D91C52" w:rsidP="003E6C04">
      <w:pPr>
        <w:pStyle w:val="Heading1"/>
        <w:rPr>
          <w:rFonts w:ascii="Garamond" w:hAnsi="Garamond" w:cs="Arial"/>
          <w:b/>
          <w:color w:val="auto"/>
          <w:sz w:val="22"/>
          <w:szCs w:val="22"/>
        </w:rPr>
      </w:pPr>
      <w:r w:rsidRPr="00EC13B4">
        <w:rPr>
          <w:rFonts w:ascii="Garamond" w:hAnsi="Garamond" w:cs="Arial"/>
          <w:b/>
          <w:color w:val="auto"/>
          <w:sz w:val="22"/>
          <w:szCs w:val="22"/>
        </w:rPr>
        <w:t>PRESENTATIONS</w:t>
      </w:r>
      <w:r w:rsidR="00F4282A">
        <w:rPr>
          <w:rFonts w:ascii="Garamond" w:hAnsi="Garamond" w:cs="Arial"/>
          <w:b/>
          <w:color w:val="auto"/>
          <w:sz w:val="22"/>
          <w:szCs w:val="22"/>
        </w:rPr>
        <w:t>,</w:t>
      </w:r>
      <w:r w:rsidRPr="00EC13B4">
        <w:rPr>
          <w:rFonts w:ascii="Garamond" w:hAnsi="Garamond" w:cs="Arial"/>
          <w:b/>
          <w:color w:val="auto"/>
          <w:sz w:val="22"/>
          <w:szCs w:val="22"/>
        </w:rPr>
        <w:t xml:space="preserve"> </w:t>
      </w:r>
      <w:r w:rsidR="00EE15FB" w:rsidRPr="00EC13B4">
        <w:rPr>
          <w:rFonts w:ascii="Garamond" w:hAnsi="Garamond" w:cs="Arial"/>
          <w:b/>
          <w:color w:val="auto"/>
          <w:sz w:val="22"/>
          <w:szCs w:val="22"/>
        </w:rPr>
        <w:t>INSTITUTES</w:t>
      </w:r>
      <w:r w:rsidR="00F4282A">
        <w:rPr>
          <w:rFonts w:ascii="Garamond" w:hAnsi="Garamond" w:cs="Arial"/>
          <w:b/>
          <w:color w:val="auto"/>
          <w:sz w:val="22"/>
          <w:szCs w:val="22"/>
        </w:rPr>
        <w:t>, AND INVITED TALKS</w:t>
      </w:r>
    </w:p>
    <w:p w14:paraId="43801D0D" w14:textId="3B4C28A2" w:rsidR="00F4282A" w:rsidRDefault="00F4282A" w:rsidP="005E03F4">
      <w:pPr>
        <w:spacing w:before="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“Black Conservative Rhetoric, Argument, and the 2020 Election,” videoconference presentation to the Department of English at Northeastern University, Baton Rouge, LA, Nov. 2, 2020.</w:t>
      </w:r>
    </w:p>
    <w:p w14:paraId="184A32C4" w14:textId="73BFA41E" w:rsidR="005959A6" w:rsidRPr="00EC13B4" w:rsidRDefault="00BB136A" w:rsidP="005E03F4">
      <w:pPr>
        <w:spacing w:before="20"/>
        <w:ind w:left="720" w:hanging="720"/>
        <w:rPr>
          <w:rFonts w:ascii="Garamond" w:hAnsi="Garamond"/>
          <w:sz w:val="22"/>
          <w:szCs w:val="22"/>
        </w:rPr>
      </w:pPr>
      <w:r w:rsidRPr="00EC13B4">
        <w:rPr>
          <w:rFonts w:ascii="Garamond" w:hAnsi="Garamond"/>
          <w:sz w:val="22"/>
          <w:szCs w:val="22"/>
        </w:rPr>
        <w:t>“The Black Card: Performance-rhetoric, Validation, and Exclusion in the Black Community.” 2019 CCCC Annual Convention. Pittsburg</w:t>
      </w:r>
      <w:r w:rsidR="000F6806" w:rsidRPr="00EC13B4">
        <w:rPr>
          <w:rFonts w:ascii="Garamond" w:hAnsi="Garamond"/>
          <w:sz w:val="22"/>
          <w:szCs w:val="22"/>
        </w:rPr>
        <w:t>h</w:t>
      </w:r>
      <w:r w:rsidR="00F65082">
        <w:rPr>
          <w:rFonts w:ascii="Garamond" w:hAnsi="Garamond"/>
          <w:sz w:val="22"/>
          <w:szCs w:val="22"/>
        </w:rPr>
        <w:t>, PA</w:t>
      </w:r>
      <w:r w:rsidR="00816B79">
        <w:rPr>
          <w:rFonts w:ascii="Garamond" w:hAnsi="Garamond"/>
          <w:sz w:val="22"/>
          <w:szCs w:val="22"/>
        </w:rPr>
        <w:t>:</w:t>
      </w:r>
      <w:r w:rsidR="000F6806" w:rsidRPr="00EC13B4">
        <w:rPr>
          <w:rFonts w:ascii="Garamond" w:hAnsi="Garamond"/>
          <w:sz w:val="22"/>
          <w:szCs w:val="22"/>
        </w:rPr>
        <w:t xml:space="preserve"> Mar. </w:t>
      </w:r>
      <w:r w:rsidR="00816B79">
        <w:rPr>
          <w:rFonts w:ascii="Garamond" w:hAnsi="Garamond"/>
          <w:sz w:val="22"/>
          <w:szCs w:val="22"/>
        </w:rPr>
        <w:t xml:space="preserve">13-16, </w:t>
      </w:r>
      <w:r w:rsidR="000F6806" w:rsidRPr="00EC13B4">
        <w:rPr>
          <w:rFonts w:ascii="Garamond" w:hAnsi="Garamond"/>
          <w:sz w:val="22"/>
          <w:szCs w:val="22"/>
        </w:rPr>
        <w:t>2019.</w:t>
      </w:r>
    </w:p>
    <w:p w14:paraId="61DBD323" w14:textId="1A0807DD" w:rsidR="005959A6" w:rsidRPr="00EC13B4" w:rsidRDefault="00903612" w:rsidP="005E03F4">
      <w:pPr>
        <w:spacing w:before="20"/>
        <w:ind w:left="720" w:hanging="720"/>
        <w:rPr>
          <w:rFonts w:ascii="Garamond" w:hAnsi="Garamond"/>
          <w:sz w:val="22"/>
          <w:szCs w:val="22"/>
        </w:rPr>
      </w:pPr>
      <w:r w:rsidRPr="00EC13B4">
        <w:rPr>
          <w:rFonts w:ascii="Garamond" w:hAnsi="Garamond"/>
          <w:sz w:val="22"/>
          <w:szCs w:val="22"/>
        </w:rPr>
        <w:lastRenderedPageBreak/>
        <w:t xml:space="preserve">Baca, Damían, Ellen Cushman, </w:t>
      </w:r>
      <w:r w:rsidRPr="002A4D2D">
        <w:rPr>
          <w:rFonts w:ascii="Garamond" w:hAnsi="Garamond"/>
          <w:bCs/>
          <w:sz w:val="22"/>
          <w:szCs w:val="22"/>
        </w:rPr>
        <w:t>Jonathan Osborne</w:t>
      </w:r>
      <w:r w:rsidRPr="00EC13B4">
        <w:rPr>
          <w:rFonts w:ascii="Garamond" w:hAnsi="Garamond"/>
          <w:sz w:val="22"/>
          <w:szCs w:val="22"/>
        </w:rPr>
        <w:t>, and Krista Ratcliffe. “The Invention of Difference: Reimagining Rhetorics as Foundations for Rhetorical Understanding</w:t>
      </w:r>
      <w:r w:rsidRPr="00EC13B4">
        <w:rPr>
          <w:rFonts w:ascii="Garamond" w:hAnsi="Garamond"/>
          <w:i/>
          <w:sz w:val="22"/>
          <w:szCs w:val="22"/>
        </w:rPr>
        <w:t>.</w:t>
      </w:r>
      <w:r w:rsidRPr="00EC13B4">
        <w:rPr>
          <w:rFonts w:ascii="Garamond" w:hAnsi="Garamond"/>
          <w:sz w:val="22"/>
          <w:szCs w:val="22"/>
        </w:rPr>
        <w:t xml:space="preserve">” </w:t>
      </w:r>
      <w:r w:rsidR="00292866">
        <w:rPr>
          <w:rFonts w:ascii="Garamond" w:hAnsi="Garamond"/>
          <w:sz w:val="22"/>
          <w:szCs w:val="22"/>
        </w:rPr>
        <w:t>RSA 18</w:t>
      </w:r>
      <w:r w:rsidR="00292866" w:rsidRPr="00292866">
        <w:rPr>
          <w:rFonts w:ascii="Garamond" w:hAnsi="Garamond"/>
          <w:sz w:val="22"/>
          <w:szCs w:val="22"/>
          <w:vertAlign w:val="superscript"/>
        </w:rPr>
        <w:t>th</w:t>
      </w:r>
      <w:r w:rsidR="00292866">
        <w:rPr>
          <w:rFonts w:ascii="Garamond" w:hAnsi="Garamond"/>
          <w:sz w:val="22"/>
          <w:szCs w:val="22"/>
        </w:rPr>
        <w:t xml:space="preserve"> </w:t>
      </w:r>
      <w:r w:rsidRPr="00EC13B4">
        <w:rPr>
          <w:rFonts w:ascii="Garamond" w:hAnsi="Garamond"/>
          <w:sz w:val="22"/>
          <w:szCs w:val="22"/>
        </w:rPr>
        <w:t>Biennial Conference.</w:t>
      </w:r>
      <w:r w:rsidR="00816B79">
        <w:rPr>
          <w:rFonts w:ascii="Garamond" w:hAnsi="Garamond"/>
          <w:sz w:val="22"/>
          <w:szCs w:val="22"/>
        </w:rPr>
        <w:t xml:space="preserve"> </w:t>
      </w:r>
      <w:r w:rsidRPr="00EC13B4">
        <w:rPr>
          <w:rFonts w:ascii="Garamond" w:hAnsi="Garamond"/>
          <w:sz w:val="22"/>
          <w:szCs w:val="22"/>
        </w:rPr>
        <w:t>Minneapolis</w:t>
      </w:r>
      <w:r w:rsidR="00816B79">
        <w:rPr>
          <w:rFonts w:ascii="Garamond" w:hAnsi="Garamond"/>
          <w:sz w:val="22"/>
          <w:szCs w:val="22"/>
        </w:rPr>
        <w:t>, MN:</w:t>
      </w:r>
      <w:r w:rsidRPr="00EC13B4">
        <w:rPr>
          <w:rFonts w:ascii="Garamond" w:hAnsi="Garamond"/>
          <w:sz w:val="22"/>
          <w:szCs w:val="22"/>
        </w:rPr>
        <w:t xml:space="preserve"> </w:t>
      </w:r>
      <w:r w:rsidR="00816B79">
        <w:rPr>
          <w:rFonts w:ascii="Garamond" w:hAnsi="Garamond"/>
          <w:sz w:val="22"/>
          <w:szCs w:val="22"/>
        </w:rPr>
        <w:t>May 31-</w:t>
      </w:r>
      <w:r w:rsidRPr="00EC13B4">
        <w:rPr>
          <w:rFonts w:ascii="Garamond" w:hAnsi="Garamond"/>
          <w:sz w:val="22"/>
          <w:szCs w:val="22"/>
        </w:rPr>
        <w:t>June</w:t>
      </w:r>
      <w:r w:rsidR="00816B79">
        <w:rPr>
          <w:rFonts w:ascii="Garamond" w:hAnsi="Garamond"/>
          <w:sz w:val="22"/>
          <w:szCs w:val="22"/>
        </w:rPr>
        <w:t xml:space="preserve"> 3,</w:t>
      </w:r>
      <w:r w:rsidRPr="00EC13B4">
        <w:rPr>
          <w:rFonts w:ascii="Garamond" w:hAnsi="Garamond"/>
          <w:sz w:val="22"/>
          <w:szCs w:val="22"/>
        </w:rPr>
        <w:t xml:space="preserve"> 2018.</w:t>
      </w:r>
    </w:p>
    <w:p w14:paraId="2F4269A3" w14:textId="41227197" w:rsidR="005959A6" w:rsidRPr="00EC13B4" w:rsidRDefault="0010250F" w:rsidP="005E03F4">
      <w:pPr>
        <w:spacing w:before="20"/>
        <w:ind w:left="720" w:hanging="720"/>
        <w:rPr>
          <w:rFonts w:ascii="Garamond" w:hAnsi="Garamond"/>
          <w:sz w:val="22"/>
          <w:szCs w:val="22"/>
        </w:rPr>
      </w:pPr>
      <w:r w:rsidRPr="00EC13B4">
        <w:rPr>
          <w:rFonts w:ascii="Garamond" w:hAnsi="Garamond"/>
          <w:sz w:val="22"/>
          <w:szCs w:val="22"/>
        </w:rPr>
        <w:t>RSA Summer Institute</w:t>
      </w:r>
      <w:r w:rsidR="00F65082">
        <w:rPr>
          <w:rFonts w:ascii="Garamond" w:hAnsi="Garamond"/>
          <w:sz w:val="22"/>
          <w:szCs w:val="22"/>
        </w:rPr>
        <w:t>.</w:t>
      </w:r>
      <w:r w:rsidRPr="00EC13B4">
        <w:rPr>
          <w:rFonts w:ascii="Garamond" w:hAnsi="Garamond"/>
          <w:sz w:val="22"/>
          <w:szCs w:val="22"/>
        </w:rPr>
        <w:t xml:space="preserve"> “(Re)signing the Racial Contract” </w:t>
      </w:r>
      <w:r w:rsidR="00F8735D">
        <w:rPr>
          <w:rFonts w:ascii="Garamond" w:hAnsi="Garamond"/>
          <w:sz w:val="22"/>
          <w:szCs w:val="22"/>
        </w:rPr>
        <w:t>led</w:t>
      </w:r>
      <w:r w:rsidRPr="00EC13B4">
        <w:rPr>
          <w:rFonts w:ascii="Garamond" w:hAnsi="Garamond"/>
          <w:sz w:val="22"/>
          <w:szCs w:val="22"/>
        </w:rPr>
        <w:t xml:space="preserve"> by Mark McPhail and Keith Miller. </w:t>
      </w:r>
      <w:r w:rsidR="00F8735D">
        <w:rPr>
          <w:rFonts w:ascii="Garamond" w:hAnsi="Garamond"/>
          <w:sz w:val="22"/>
          <w:szCs w:val="22"/>
        </w:rPr>
        <w:t xml:space="preserve">Bloomington, </w:t>
      </w:r>
      <w:r w:rsidRPr="00EC13B4">
        <w:rPr>
          <w:rFonts w:ascii="Garamond" w:hAnsi="Garamond"/>
          <w:sz w:val="22"/>
          <w:szCs w:val="22"/>
        </w:rPr>
        <w:t>I</w:t>
      </w:r>
      <w:r w:rsidR="00F8735D">
        <w:rPr>
          <w:rFonts w:ascii="Garamond" w:hAnsi="Garamond"/>
          <w:sz w:val="22"/>
          <w:szCs w:val="22"/>
        </w:rPr>
        <w:t>N:</w:t>
      </w:r>
      <w:r w:rsidRPr="00EC13B4">
        <w:rPr>
          <w:rFonts w:ascii="Garamond" w:hAnsi="Garamond"/>
          <w:sz w:val="22"/>
          <w:szCs w:val="22"/>
        </w:rPr>
        <w:t xml:space="preserve"> May </w:t>
      </w:r>
      <w:r w:rsidR="00F8735D">
        <w:rPr>
          <w:rFonts w:ascii="Garamond" w:hAnsi="Garamond"/>
          <w:sz w:val="22"/>
          <w:szCs w:val="22"/>
        </w:rPr>
        <w:t xml:space="preserve">21-25, </w:t>
      </w:r>
      <w:r w:rsidRPr="00EC13B4">
        <w:rPr>
          <w:rFonts w:ascii="Garamond" w:hAnsi="Garamond"/>
          <w:sz w:val="22"/>
          <w:szCs w:val="22"/>
        </w:rPr>
        <w:t>2017.</w:t>
      </w:r>
    </w:p>
    <w:p w14:paraId="31743E34" w14:textId="616C928F" w:rsidR="00816B79" w:rsidRPr="00EC13B4" w:rsidRDefault="00903612" w:rsidP="005E03F4">
      <w:pPr>
        <w:spacing w:before="20"/>
        <w:ind w:left="720" w:hanging="720"/>
        <w:rPr>
          <w:rFonts w:ascii="Garamond" w:hAnsi="Garamond"/>
          <w:sz w:val="22"/>
          <w:szCs w:val="22"/>
        </w:rPr>
      </w:pPr>
      <w:r w:rsidRPr="00EC13B4">
        <w:rPr>
          <w:rFonts w:ascii="Garamond" w:hAnsi="Garamond"/>
          <w:sz w:val="22"/>
          <w:szCs w:val="22"/>
        </w:rPr>
        <w:t>“Increasing Capacity for the Black Voice.” 2017 CCCC Annual Convention.</w:t>
      </w:r>
      <w:r w:rsidR="00F8735D">
        <w:rPr>
          <w:rFonts w:ascii="Garamond" w:hAnsi="Garamond"/>
          <w:sz w:val="22"/>
          <w:szCs w:val="22"/>
        </w:rPr>
        <w:t xml:space="preserve"> </w:t>
      </w:r>
      <w:r w:rsidRPr="00EC13B4">
        <w:rPr>
          <w:rFonts w:ascii="Garamond" w:hAnsi="Garamond"/>
          <w:sz w:val="22"/>
          <w:szCs w:val="22"/>
        </w:rPr>
        <w:t>Portland</w:t>
      </w:r>
      <w:r w:rsidR="00F65082">
        <w:rPr>
          <w:rFonts w:ascii="Garamond" w:hAnsi="Garamond"/>
          <w:sz w:val="22"/>
          <w:szCs w:val="22"/>
        </w:rPr>
        <w:t>, OR</w:t>
      </w:r>
      <w:r w:rsidR="00F8735D">
        <w:rPr>
          <w:rFonts w:ascii="Garamond" w:hAnsi="Garamond"/>
          <w:sz w:val="22"/>
          <w:szCs w:val="22"/>
        </w:rPr>
        <w:t>:</w:t>
      </w:r>
      <w:r w:rsidRPr="00EC13B4">
        <w:rPr>
          <w:rFonts w:ascii="Garamond" w:hAnsi="Garamond"/>
          <w:sz w:val="22"/>
          <w:szCs w:val="22"/>
        </w:rPr>
        <w:t xml:space="preserve"> Mar. </w:t>
      </w:r>
      <w:r w:rsidR="00F8735D">
        <w:rPr>
          <w:rFonts w:ascii="Garamond" w:hAnsi="Garamond"/>
          <w:sz w:val="22"/>
          <w:szCs w:val="22"/>
        </w:rPr>
        <w:t xml:space="preserve">15-18, </w:t>
      </w:r>
      <w:r w:rsidRPr="00EC13B4">
        <w:rPr>
          <w:rFonts w:ascii="Garamond" w:hAnsi="Garamond"/>
          <w:sz w:val="22"/>
          <w:szCs w:val="22"/>
        </w:rPr>
        <w:t>2017.</w:t>
      </w:r>
    </w:p>
    <w:p w14:paraId="4AB35F8F" w14:textId="1D3F5696" w:rsidR="005959A6" w:rsidRPr="00EC13B4" w:rsidRDefault="0010250F" w:rsidP="005E03F4">
      <w:pPr>
        <w:spacing w:before="20"/>
        <w:ind w:left="720" w:hanging="720"/>
        <w:rPr>
          <w:rFonts w:ascii="Garamond" w:hAnsi="Garamond"/>
          <w:sz w:val="22"/>
          <w:szCs w:val="22"/>
        </w:rPr>
      </w:pPr>
      <w:r w:rsidRPr="00EC13B4">
        <w:rPr>
          <w:rFonts w:ascii="Garamond" w:hAnsi="Garamond"/>
          <w:sz w:val="22"/>
          <w:szCs w:val="22"/>
        </w:rPr>
        <w:t xml:space="preserve">“Salvation, Signifying, and Sexuality in John Edgar Wideman’s </w:t>
      </w:r>
      <w:r w:rsidRPr="00EC13B4">
        <w:rPr>
          <w:rFonts w:ascii="Garamond" w:hAnsi="Garamond"/>
          <w:i/>
          <w:sz w:val="22"/>
          <w:szCs w:val="22"/>
        </w:rPr>
        <w:t>Hoop Roots</w:t>
      </w:r>
      <w:r w:rsidRPr="00EC13B4">
        <w:rPr>
          <w:rFonts w:ascii="Garamond" w:hAnsi="Garamond"/>
          <w:sz w:val="22"/>
          <w:szCs w:val="22"/>
        </w:rPr>
        <w:t xml:space="preserve"> and Ta-Nehisi Coates’ </w:t>
      </w:r>
      <w:r w:rsidRPr="00EC13B4">
        <w:rPr>
          <w:rFonts w:ascii="Garamond" w:hAnsi="Garamond"/>
          <w:i/>
          <w:sz w:val="22"/>
          <w:szCs w:val="22"/>
        </w:rPr>
        <w:t>Between the World and Me.</w:t>
      </w:r>
      <w:r w:rsidRPr="00EC13B4">
        <w:rPr>
          <w:rFonts w:ascii="Garamond" w:hAnsi="Garamond"/>
          <w:sz w:val="22"/>
          <w:szCs w:val="22"/>
        </w:rPr>
        <w:t>” American Literature Association 27</w:t>
      </w:r>
      <w:r w:rsidRPr="00EC13B4">
        <w:rPr>
          <w:rFonts w:ascii="Garamond" w:hAnsi="Garamond"/>
          <w:sz w:val="22"/>
          <w:szCs w:val="22"/>
          <w:vertAlign w:val="superscript"/>
        </w:rPr>
        <w:t>th</w:t>
      </w:r>
      <w:r w:rsidRPr="00EC13B4">
        <w:rPr>
          <w:rFonts w:ascii="Garamond" w:hAnsi="Garamond"/>
          <w:sz w:val="22"/>
          <w:szCs w:val="22"/>
        </w:rPr>
        <w:t xml:space="preserve"> Annual Conference. San Francisco</w:t>
      </w:r>
      <w:r w:rsidR="00F8735D">
        <w:rPr>
          <w:rFonts w:ascii="Garamond" w:hAnsi="Garamond"/>
          <w:sz w:val="22"/>
          <w:szCs w:val="22"/>
        </w:rPr>
        <w:t>, CA:</w:t>
      </w:r>
      <w:r w:rsidRPr="00EC13B4">
        <w:rPr>
          <w:rFonts w:ascii="Garamond" w:hAnsi="Garamond"/>
          <w:sz w:val="22"/>
          <w:szCs w:val="22"/>
        </w:rPr>
        <w:t xml:space="preserve"> May</w:t>
      </w:r>
      <w:r w:rsidR="00F8735D">
        <w:rPr>
          <w:rFonts w:ascii="Garamond" w:hAnsi="Garamond"/>
          <w:sz w:val="22"/>
          <w:szCs w:val="22"/>
        </w:rPr>
        <w:t xml:space="preserve"> 24-27,</w:t>
      </w:r>
      <w:r w:rsidRPr="00EC13B4">
        <w:rPr>
          <w:rFonts w:ascii="Garamond" w:hAnsi="Garamond"/>
          <w:sz w:val="22"/>
          <w:szCs w:val="22"/>
        </w:rPr>
        <w:t xml:space="preserve"> 2016.</w:t>
      </w:r>
    </w:p>
    <w:p w14:paraId="04CD9A47" w14:textId="21E97BC8" w:rsidR="005959A6" w:rsidRPr="00EC13B4" w:rsidRDefault="0010250F" w:rsidP="005E03F4">
      <w:pPr>
        <w:spacing w:before="20"/>
        <w:ind w:left="720" w:hanging="720"/>
        <w:rPr>
          <w:rFonts w:ascii="Garamond" w:hAnsi="Garamond"/>
          <w:sz w:val="22"/>
          <w:szCs w:val="22"/>
        </w:rPr>
      </w:pPr>
      <w:r w:rsidRPr="00EC13B4">
        <w:rPr>
          <w:rFonts w:ascii="Garamond" w:hAnsi="Garamond"/>
          <w:sz w:val="22"/>
          <w:szCs w:val="22"/>
        </w:rPr>
        <w:t xml:space="preserve">“Revising the Narrative: Frederick Douglass’ </w:t>
      </w:r>
      <w:r w:rsidRPr="00EC13B4">
        <w:rPr>
          <w:rFonts w:ascii="Garamond" w:hAnsi="Garamond"/>
          <w:i/>
          <w:sz w:val="22"/>
          <w:szCs w:val="22"/>
        </w:rPr>
        <w:t>My Bondage and My Freedom</w:t>
      </w:r>
      <w:r w:rsidRPr="00EC13B4">
        <w:rPr>
          <w:rFonts w:ascii="Garamond" w:hAnsi="Garamond"/>
          <w:sz w:val="22"/>
          <w:szCs w:val="22"/>
        </w:rPr>
        <w:t xml:space="preserve"> and the Influence of Solomon Northup’s </w:t>
      </w:r>
      <w:r w:rsidRPr="00EC13B4">
        <w:rPr>
          <w:rFonts w:ascii="Garamond" w:hAnsi="Garamond"/>
          <w:i/>
          <w:sz w:val="22"/>
          <w:szCs w:val="22"/>
        </w:rPr>
        <w:t>Twelve Years a Slave.</w:t>
      </w:r>
      <w:r w:rsidRPr="00EC13B4">
        <w:rPr>
          <w:rFonts w:ascii="Garamond" w:hAnsi="Garamond"/>
          <w:sz w:val="22"/>
          <w:szCs w:val="22"/>
        </w:rPr>
        <w:t>” Annual Northeastern English Graduate Student Conference.</w:t>
      </w:r>
      <w:r w:rsidR="00F8735D">
        <w:rPr>
          <w:rFonts w:ascii="Garamond" w:hAnsi="Garamond"/>
          <w:sz w:val="22"/>
          <w:szCs w:val="22"/>
        </w:rPr>
        <w:t xml:space="preserve"> </w:t>
      </w:r>
      <w:r w:rsidRPr="00EC13B4">
        <w:rPr>
          <w:rFonts w:ascii="Garamond" w:hAnsi="Garamond"/>
          <w:sz w:val="22"/>
          <w:szCs w:val="22"/>
        </w:rPr>
        <w:t>Boston</w:t>
      </w:r>
      <w:r w:rsidR="00F8735D">
        <w:rPr>
          <w:rFonts w:ascii="Garamond" w:hAnsi="Garamond"/>
          <w:sz w:val="22"/>
          <w:szCs w:val="22"/>
        </w:rPr>
        <w:t>, MA:</w:t>
      </w:r>
      <w:r w:rsidRPr="00EC13B4">
        <w:rPr>
          <w:rFonts w:ascii="Garamond" w:hAnsi="Garamond"/>
          <w:sz w:val="22"/>
          <w:szCs w:val="22"/>
        </w:rPr>
        <w:t xml:space="preserve"> Mar. 2016.</w:t>
      </w:r>
    </w:p>
    <w:p w14:paraId="1BBF24EA" w14:textId="629ECEDD" w:rsidR="00A141F2" w:rsidRPr="00EC13B4" w:rsidRDefault="00903612" w:rsidP="003E6C04">
      <w:pPr>
        <w:spacing w:before="20"/>
        <w:ind w:left="720" w:hanging="720"/>
        <w:rPr>
          <w:rFonts w:ascii="Garamond" w:hAnsi="Garamond"/>
          <w:sz w:val="22"/>
          <w:szCs w:val="22"/>
        </w:rPr>
      </w:pPr>
      <w:r w:rsidRPr="00EC13B4">
        <w:rPr>
          <w:rFonts w:ascii="Garamond" w:hAnsi="Garamond"/>
          <w:sz w:val="22"/>
          <w:szCs w:val="22"/>
        </w:rPr>
        <w:t xml:space="preserve">“Myth, Nature, and Orality in Toni Morrison’s </w:t>
      </w:r>
      <w:r w:rsidRPr="00EC13B4">
        <w:rPr>
          <w:rFonts w:ascii="Garamond" w:hAnsi="Garamond"/>
          <w:i/>
          <w:sz w:val="22"/>
          <w:szCs w:val="22"/>
        </w:rPr>
        <w:t>Song of Solomon.</w:t>
      </w:r>
      <w:r w:rsidRPr="00EC13B4">
        <w:rPr>
          <w:rFonts w:ascii="Garamond" w:hAnsi="Garamond"/>
          <w:sz w:val="22"/>
          <w:szCs w:val="22"/>
        </w:rPr>
        <w:t xml:space="preserve">” Annual South Central Modern Language Association. Baton Rouge, </w:t>
      </w:r>
      <w:r w:rsidR="00F8735D">
        <w:rPr>
          <w:rFonts w:ascii="Garamond" w:hAnsi="Garamond"/>
          <w:sz w:val="22"/>
          <w:szCs w:val="22"/>
        </w:rPr>
        <w:t>LA:</w:t>
      </w:r>
      <w:r w:rsidRPr="00EC13B4">
        <w:rPr>
          <w:rFonts w:ascii="Garamond" w:hAnsi="Garamond"/>
          <w:sz w:val="22"/>
          <w:szCs w:val="22"/>
        </w:rPr>
        <w:t xml:space="preserve"> Oct. 2009.</w:t>
      </w:r>
    </w:p>
    <w:p w14:paraId="48837E9A" w14:textId="70C6702C" w:rsidR="001F321C" w:rsidRPr="00EC13B4" w:rsidRDefault="002E1F8C" w:rsidP="003E6C04">
      <w:pPr>
        <w:pStyle w:val="Heading1"/>
        <w:rPr>
          <w:rFonts w:ascii="Garamond" w:hAnsi="Garamond" w:cs="Arial"/>
          <w:b/>
          <w:color w:val="auto"/>
          <w:sz w:val="22"/>
          <w:szCs w:val="22"/>
        </w:rPr>
      </w:pPr>
      <w:r>
        <w:rPr>
          <w:rFonts w:ascii="Garamond" w:hAnsi="Garamond" w:cs="Arial"/>
          <w:b/>
          <w:color w:val="auto"/>
          <w:sz w:val="22"/>
          <w:szCs w:val="22"/>
        </w:rPr>
        <w:t>UNIVERSITY TEACHING</w:t>
      </w:r>
    </w:p>
    <w:p w14:paraId="26490E0B" w14:textId="214A59C6" w:rsidR="002E1F8C" w:rsidRPr="006E0455" w:rsidRDefault="002E1F8C" w:rsidP="006E0455">
      <w:pPr>
        <w:pStyle w:val="Heading2"/>
        <w:rPr>
          <w:rFonts w:ascii="Garamond" w:hAnsi="Garamond"/>
          <w:b/>
          <w:bCs/>
          <w:color w:val="auto"/>
          <w:sz w:val="22"/>
          <w:szCs w:val="22"/>
        </w:rPr>
      </w:pPr>
      <w:r w:rsidRPr="006E0455">
        <w:rPr>
          <w:rFonts w:ascii="Garamond" w:hAnsi="Garamond"/>
          <w:b/>
          <w:bCs/>
          <w:color w:val="auto"/>
          <w:sz w:val="22"/>
          <w:szCs w:val="22"/>
        </w:rPr>
        <w:t>LOUISIANA STATE UNIVERSITY</w:t>
      </w:r>
    </w:p>
    <w:p w14:paraId="38F8EBE2" w14:textId="6E217547" w:rsidR="002E1F8C" w:rsidRPr="006E0455" w:rsidRDefault="002E1F8C" w:rsidP="002E1F8C">
      <w:pPr>
        <w:ind w:left="360"/>
        <w:rPr>
          <w:rFonts w:ascii="Garamond" w:hAnsi="Garamond" w:cs="Arial"/>
          <w:bCs/>
          <w:sz w:val="22"/>
          <w:szCs w:val="22"/>
        </w:rPr>
      </w:pPr>
      <w:r w:rsidRPr="006E0455">
        <w:rPr>
          <w:rFonts w:ascii="Garamond" w:hAnsi="Garamond" w:cs="Arial"/>
          <w:bCs/>
          <w:sz w:val="22"/>
          <w:szCs w:val="22"/>
        </w:rPr>
        <w:t>Department of English</w:t>
      </w:r>
    </w:p>
    <w:p w14:paraId="149D0A06" w14:textId="640CEFF8" w:rsidR="002E1F8C" w:rsidRPr="006E0455" w:rsidRDefault="002E1F8C" w:rsidP="002E1F8C">
      <w:pPr>
        <w:ind w:left="1080"/>
        <w:rPr>
          <w:rFonts w:ascii="Garamond" w:hAnsi="Garamond" w:cs="Arial"/>
          <w:bCs/>
          <w:sz w:val="22"/>
          <w:szCs w:val="22"/>
        </w:rPr>
      </w:pPr>
      <w:r w:rsidRPr="006E0455">
        <w:rPr>
          <w:rFonts w:ascii="Garamond" w:hAnsi="Garamond" w:cs="Arial"/>
          <w:bCs/>
          <w:sz w:val="22"/>
          <w:szCs w:val="22"/>
        </w:rPr>
        <w:t>2300: Interpreting Discourse (1 section/ 15 students)</w:t>
      </w:r>
    </w:p>
    <w:p w14:paraId="06D4C63A" w14:textId="153E5F7B" w:rsidR="002E1F8C" w:rsidRPr="006E0455" w:rsidRDefault="002E1F8C" w:rsidP="005E03F4">
      <w:pPr>
        <w:ind w:left="1080"/>
        <w:rPr>
          <w:rFonts w:ascii="Garamond" w:hAnsi="Garamond" w:cs="Arial"/>
          <w:bCs/>
          <w:sz w:val="22"/>
          <w:szCs w:val="22"/>
        </w:rPr>
      </w:pPr>
      <w:r w:rsidRPr="006E0455">
        <w:rPr>
          <w:rFonts w:ascii="Garamond" w:hAnsi="Garamond" w:cs="Arial"/>
          <w:bCs/>
          <w:sz w:val="22"/>
          <w:szCs w:val="22"/>
        </w:rPr>
        <w:t>4300: Studies in Rhetorical Theory (1 section/ 19 students)</w:t>
      </w:r>
    </w:p>
    <w:p w14:paraId="7EED326C" w14:textId="1C07D951" w:rsidR="00727B31" w:rsidRPr="006E0455" w:rsidRDefault="006E0455" w:rsidP="006E0455">
      <w:pPr>
        <w:pStyle w:val="Heading2"/>
        <w:rPr>
          <w:rFonts w:ascii="Garamond" w:hAnsi="Garamond"/>
          <w:b/>
          <w:bCs/>
          <w:color w:val="auto"/>
          <w:sz w:val="22"/>
          <w:szCs w:val="22"/>
        </w:rPr>
      </w:pPr>
      <w:r w:rsidRPr="006E0455">
        <w:rPr>
          <w:rFonts w:ascii="Garamond" w:hAnsi="Garamond"/>
          <w:b/>
          <w:bCs/>
          <w:color w:val="auto"/>
          <w:sz w:val="22"/>
          <w:szCs w:val="22"/>
        </w:rPr>
        <w:t>ITHACA COLLEGE</w:t>
      </w:r>
    </w:p>
    <w:p w14:paraId="4656650B" w14:textId="33B1313D" w:rsidR="00770979" w:rsidRPr="006E0455" w:rsidRDefault="002E7396" w:rsidP="002A4D2D">
      <w:pPr>
        <w:ind w:left="360"/>
        <w:rPr>
          <w:rFonts w:ascii="Garamond" w:hAnsi="Garamond" w:cs="Arial"/>
          <w:bCs/>
          <w:sz w:val="22"/>
          <w:szCs w:val="22"/>
        </w:rPr>
      </w:pPr>
      <w:r w:rsidRPr="006E0455">
        <w:rPr>
          <w:rFonts w:ascii="Garamond" w:hAnsi="Garamond" w:cs="Arial"/>
          <w:bCs/>
          <w:sz w:val="22"/>
          <w:szCs w:val="22"/>
        </w:rPr>
        <w:t>Department of Writing</w:t>
      </w:r>
    </w:p>
    <w:p w14:paraId="60398390" w14:textId="77777777" w:rsidR="002E7396" w:rsidRPr="006E0455" w:rsidRDefault="002E7396" w:rsidP="002E7396">
      <w:pPr>
        <w:ind w:left="1080"/>
        <w:rPr>
          <w:rFonts w:ascii="Garamond" w:hAnsi="Garamond" w:cs="Arial"/>
          <w:bCs/>
          <w:sz w:val="22"/>
          <w:szCs w:val="22"/>
        </w:rPr>
      </w:pPr>
      <w:r w:rsidRPr="006E0455">
        <w:rPr>
          <w:rFonts w:ascii="Garamond" w:hAnsi="Garamond" w:cs="Arial"/>
          <w:bCs/>
          <w:sz w:val="22"/>
          <w:szCs w:val="22"/>
        </w:rPr>
        <w:t>20100: Argument (1 section/ 6 students)</w:t>
      </w:r>
    </w:p>
    <w:p w14:paraId="3439FD46" w14:textId="14E1B187" w:rsidR="002E7396" w:rsidRPr="006E0455" w:rsidRDefault="002E7396" w:rsidP="005E03F4">
      <w:pPr>
        <w:ind w:left="1080"/>
        <w:rPr>
          <w:rFonts w:ascii="Garamond" w:hAnsi="Garamond" w:cs="Arial"/>
          <w:bCs/>
          <w:sz w:val="22"/>
          <w:szCs w:val="22"/>
        </w:rPr>
      </w:pPr>
      <w:r w:rsidRPr="006E0455">
        <w:rPr>
          <w:rFonts w:ascii="Garamond" w:hAnsi="Garamond" w:cs="Arial"/>
          <w:bCs/>
          <w:sz w:val="22"/>
          <w:szCs w:val="22"/>
        </w:rPr>
        <w:t>29606: Persuasion and Propaganda (1 section/ 11 students)</w:t>
      </w:r>
    </w:p>
    <w:p w14:paraId="779CACAA" w14:textId="02DFF212" w:rsidR="001F321C" w:rsidRPr="006E0455" w:rsidRDefault="006E0455" w:rsidP="006E0455">
      <w:pPr>
        <w:pStyle w:val="Heading2"/>
        <w:rPr>
          <w:rFonts w:ascii="Garamond" w:hAnsi="Garamond"/>
          <w:b/>
          <w:bCs/>
          <w:color w:val="auto"/>
          <w:sz w:val="22"/>
          <w:szCs w:val="22"/>
        </w:rPr>
      </w:pPr>
      <w:r w:rsidRPr="006E0455">
        <w:rPr>
          <w:rFonts w:ascii="Garamond" w:hAnsi="Garamond"/>
          <w:b/>
          <w:bCs/>
          <w:color w:val="auto"/>
          <w:sz w:val="22"/>
          <w:szCs w:val="22"/>
        </w:rPr>
        <w:t>NORTHEASTERN UNIVERSITY</w:t>
      </w:r>
    </w:p>
    <w:p w14:paraId="5C3D865F" w14:textId="25686A7F" w:rsidR="00B51460" w:rsidRPr="006E0455" w:rsidRDefault="002E7396" w:rsidP="002A4D2D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right" w:pos="10080"/>
        </w:tabs>
        <w:spacing w:before="20"/>
        <w:ind w:left="360"/>
        <w:rPr>
          <w:rFonts w:ascii="Garamond" w:hAnsi="Garamond"/>
          <w:sz w:val="22"/>
          <w:szCs w:val="22"/>
        </w:rPr>
      </w:pPr>
      <w:r w:rsidRPr="006E0455">
        <w:rPr>
          <w:rFonts w:ascii="Garamond" w:hAnsi="Garamond"/>
          <w:sz w:val="22"/>
          <w:szCs w:val="22"/>
        </w:rPr>
        <w:t>Department of English</w:t>
      </w:r>
    </w:p>
    <w:p w14:paraId="43248498" w14:textId="015A91BE" w:rsidR="00B4193E" w:rsidRPr="006E0455" w:rsidRDefault="002E7396" w:rsidP="002A4D2D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right" w:pos="10080"/>
        </w:tabs>
        <w:spacing w:before="20"/>
        <w:ind w:left="1080"/>
        <w:rPr>
          <w:rFonts w:ascii="Garamond" w:hAnsi="Garamond"/>
          <w:sz w:val="22"/>
          <w:szCs w:val="22"/>
        </w:rPr>
      </w:pPr>
      <w:r w:rsidRPr="006E0455">
        <w:rPr>
          <w:rFonts w:ascii="Garamond" w:hAnsi="Garamond"/>
          <w:sz w:val="22"/>
          <w:szCs w:val="22"/>
        </w:rPr>
        <w:t>1111: First-Year Writing (4 sections/ 51 students)</w:t>
      </w:r>
    </w:p>
    <w:p w14:paraId="3D3A4A15" w14:textId="1E6693A5" w:rsidR="002E7396" w:rsidRPr="006E0455" w:rsidRDefault="002E7396" w:rsidP="002A4D2D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right" w:pos="10080"/>
        </w:tabs>
        <w:spacing w:before="20"/>
        <w:ind w:left="1080"/>
        <w:rPr>
          <w:rFonts w:ascii="Garamond" w:hAnsi="Garamond"/>
          <w:sz w:val="22"/>
          <w:szCs w:val="22"/>
        </w:rPr>
      </w:pPr>
      <w:r w:rsidRPr="006E0455">
        <w:rPr>
          <w:rFonts w:ascii="Garamond" w:hAnsi="Garamond"/>
          <w:sz w:val="22"/>
          <w:szCs w:val="22"/>
        </w:rPr>
        <w:t xml:space="preserve">3302: Advanced Writing in the Technical Professions (3 sections/ </w:t>
      </w:r>
      <w:r w:rsidR="004749D4" w:rsidRPr="006E0455">
        <w:rPr>
          <w:rFonts w:ascii="Garamond" w:hAnsi="Garamond"/>
          <w:sz w:val="22"/>
          <w:szCs w:val="22"/>
        </w:rPr>
        <w:t>46 students)</w:t>
      </w:r>
    </w:p>
    <w:p w14:paraId="2EFD3397" w14:textId="57D841F1" w:rsidR="002E7396" w:rsidRPr="006E0455" w:rsidRDefault="002E7396" w:rsidP="002A4D2D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right" w:pos="10080"/>
        </w:tabs>
        <w:spacing w:before="20"/>
        <w:ind w:left="1080"/>
        <w:rPr>
          <w:rFonts w:ascii="Garamond" w:hAnsi="Garamond"/>
          <w:sz w:val="22"/>
          <w:szCs w:val="22"/>
        </w:rPr>
      </w:pPr>
      <w:r w:rsidRPr="006E0455">
        <w:rPr>
          <w:rFonts w:ascii="Garamond" w:hAnsi="Garamond"/>
          <w:sz w:val="22"/>
          <w:szCs w:val="22"/>
        </w:rPr>
        <w:t>3315: Interdisciplinary Advanced Writing in the Disciplines (1 section</w:t>
      </w:r>
      <w:r w:rsidR="004749D4" w:rsidRPr="006E0455">
        <w:rPr>
          <w:rFonts w:ascii="Garamond" w:hAnsi="Garamond"/>
          <w:sz w:val="22"/>
          <w:szCs w:val="22"/>
        </w:rPr>
        <w:t>/ 13 students)</w:t>
      </w:r>
    </w:p>
    <w:p w14:paraId="76DA4559" w14:textId="0679B77B" w:rsidR="005959A6" w:rsidRPr="006E0455" w:rsidRDefault="006E0455" w:rsidP="006E0455">
      <w:pPr>
        <w:pStyle w:val="Heading2"/>
        <w:rPr>
          <w:rFonts w:ascii="Garamond" w:hAnsi="Garamond"/>
          <w:b/>
          <w:bCs/>
          <w:color w:val="auto"/>
          <w:sz w:val="22"/>
          <w:szCs w:val="22"/>
        </w:rPr>
      </w:pPr>
      <w:r w:rsidRPr="006E0455">
        <w:rPr>
          <w:rFonts w:ascii="Garamond" w:hAnsi="Garamond"/>
          <w:b/>
          <w:bCs/>
          <w:color w:val="auto"/>
          <w:sz w:val="22"/>
          <w:szCs w:val="22"/>
        </w:rPr>
        <w:t>UNIVERSITY OF NEW ENGLAND</w:t>
      </w:r>
    </w:p>
    <w:p w14:paraId="22094830" w14:textId="05EF8D1A" w:rsidR="005E03F4" w:rsidRPr="006E0455" w:rsidRDefault="005E03F4" w:rsidP="005E03F4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right" w:pos="10080"/>
        </w:tabs>
        <w:spacing w:before="20"/>
        <w:ind w:left="360"/>
        <w:rPr>
          <w:rFonts w:ascii="Garamond" w:hAnsi="Garamond"/>
          <w:sz w:val="22"/>
          <w:szCs w:val="22"/>
        </w:rPr>
      </w:pPr>
      <w:r w:rsidRPr="006E0455">
        <w:rPr>
          <w:rFonts w:ascii="Garamond" w:hAnsi="Garamond"/>
          <w:sz w:val="22"/>
          <w:szCs w:val="22"/>
        </w:rPr>
        <w:t>Department of English</w:t>
      </w:r>
    </w:p>
    <w:p w14:paraId="7A5F8E64" w14:textId="66580BED" w:rsidR="00F61ACF" w:rsidRPr="005E03F4" w:rsidRDefault="005E03F4" w:rsidP="00F61ACF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right" w:pos="10080"/>
        </w:tabs>
        <w:spacing w:before="2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202: Human Traditions (1 section/ 7 students)</w:t>
      </w:r>
    </w:p>
    <w:p w14:paraId="19914F72" w14:textId="40A9CDB2" w:rsidR="001F321C" w:rsidRPr="00EC13B4" w:rsidRDefault="00F61ACF" w:rsidP="003E6C04">
      <w:pPr>
        <w:pStyle w:val="Heading1"/>
        <w:rPr>
          <w:rFonts w:ascii="Garamond" w:hAnsi="Garamond" w:cs="Arial"/>
          <w:b/>
          <w:color w:val="auto"/>
          <w:sz w:val="22"/>
          <w:szCs w:val="22"/>
        </w:rPr>
      </w:pPr>
      <w:r>
        <w:rPr>
          <w:rFonts w:ascii="Garamond" w:hAnsi="Garamond" w:cs="Arial"/>
          <w:b/>
          <w:color w:val="auto"/>
          <w:sz w:val="22"/>
          <w:szCs w:val="22"/>
        </w:rPr>
        <w:t>SERVICE</w:t>
      </w:r>
    </w:p>
    <w:p w14:paraId="6BEDDF51" w14:textId="2D6E371D" w:rsidR="00F61ACF" w:rsidRDefault="00F61ACF" w:rsidP="006E0455">
      <w:pPr>
        <w:pStyle w:val="Heading2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LOUISIANA STATE UNIVERSITY</w:t>
      </w:r>
    </w:p>
    <w:p w14:paraId="784514B8" w14:textId="17D47BF3" w:rsidR="00F61ACF" w:rsidRPr="00F61ACF" w:rsidRDefault="00F61ACF" w:rsidP="00F61ACF">
      <w:pPr>
        <w:ind w:left="360"/>
        <w:rPr>
          <w:rFonts w:ascii="Garamond" w:hAnsi="Garamond"/>
          <w:sz w:val="22"/>
          <w:szCs w:val="22"/>
        </w:rPr>
      </w:pPr>
      <w:r w:rsidRPr="00F61ACF">
        <w:rPr>
          <w:rFonts w:ascii="Garamond" w:hAnsi="Garamond"/>
          <w:sz w:val="22"/>
          <w:szCs w:val="22"/>
        </w:rPr>
        <w:t>Department of English</w:t>
      </w:r>
    </w:p>
    <w:p w14:paraId="4DA3D42C" w14:textId="53C5FC0A" w:rsidR="00F61ACF" w:rsidRPr="00F61ACF" w:rsidRDefault="00F61ACF" w:rsidP="00F61ACF">
      <w:pPr>
        <w:ind w:left="1080"/>
        <w:rPr>
          <w:rFonts w:ascii="Garamond" w:hAnsi="Garamond"/>
          <w:sz w:val="22"/>
          <w:szCs w:val="22"/>
        </w:rPr>
      </w:pPr>
      <w:r w:rsidRPr="00F61ACF">
        <w:rPr>
          <w:rFonts w:ascii="Garamond" w:hAnsi="Garamond"/>
          <w:sz w:val="22"/>
          <w:szCs w:val="22"/>
        </w:rPr>
        <w:t>Graduate Committee, 2020-present</w:t>
      </w:r>
    </w:p>
    <w:p w14:paraId="76A18BFF" w14:textId="4D45056C" w:rsidR="001F321C" w:rsidRPr="006E0455" w:rsidRDefault="006E0455" w:rsidP="006E0455">
      <w:pPr>
        <w:pStyle w:val="Heading2"/>
        <w:rPr>
          <w:rFonts w:ascii="Garamond" w:hAnsi="Garamond"/>
          <w:b/>
          <w:bCs/>
          <w:color w:val="auto"/>
          <w:sz w:val="22"/>
          <w:szCs w:val="22"/>
        </w:rPr>
      </w:pPr>
      <w:r w:rsidRPr="006E0455">
        <w:rPr>
          <w:rFonts w:ascii="Garamond" w:hAnsi="Garamond"/>
          <w:b/>
          <w:bCs/>
          <w:color w:val="auto"/>
          <w:sz w:val="22"/>
          <w:szCs w:val="22"/>
        </w:rPr>
        <w:t>NORTHEASTERN UNIVERSITY</w:t>
      </w:r>
    </w:p>
    <w:p w14:paraId="008A6E63" w14:textId="58813764" w:rsidR="003D15DF" w:rsidRDefault="003D15DF" w:rsidP="002A4D2D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Department of English</w:t>
      </w:r>
    </w:p>
    <w:p w14:paraId="4B91304A" w14:textId="228918D5" w:rsidR="00D14B60" w:rsidRPr="002A4D2D" w:rsidRDefault="003D1145" w:rsidP="003D15DF">
      <w:pPr>
        <w:ind w:left="1080"/>
        <w:rPr>
          <w:rFonts w:ascii="Garamond" w:hAnsi="Garamond"/>
          <w:sz w:val="22"/>
          <w:szCs w:val="22"/>
        </w:rPr>
      </w:pPr>
      <w:r w:rsidRPr="002A4D2D">
        <w:rPr>
          <w:rFonts w:ascii="Garamond" w:hAnsi="Garamond"/>
          <w:sz w:val="22"/>
          <w:szCs w:val="22"/>
        </w:rPr>
        <w:t xml:space="preserve">Writing Program Assessment Committee Member, </w:t>
      </w:r>
      <w:r w:rsidR="00DD611E" w:rsidRPr="002A4D2D">
        <w:rPr>
          <w:rFonts w:ascii="Garamond" w:hAnsi="Garamond"/>
          <w:sz w:val="22"/>
          <w:szCs w:val="22"/>
        </w:rPr>
        <w:t>Oct.</w:t>
      </w:r>
      <w:r w:rsidRPr="002A4D2D">
        <w:rPr>
          <w:rFonts w:ascii="Garamond" w:hAnsi="Garamond"/>
          <w:sz w:val="22"/>
          <w:szCs w:val="22"/>
        </w:rPr>
        <w:t xml:space="preserve"> 2018</w:t>
      </w:r>
      <w:r w:rsidR="00DD611E" w:rsidRPr="002A4D2D">
        <w:rPr>
          <w:rFonts w:ascii="Garamond" w:hAnsi="Garamond"/>
          <w:sz w:val="22"/>
          <w:szCs w:val="22"/>
        </w:rPr>
        <w:t xml:space="preserve"> – </w:t>
      </w:r>
      <w:r w:rsidR="00C22227" w:rsidRPr="002A4D2D">
        <w:rPr>
          <w:rFonts w:ascii="Garamond" w:hAnsi="Garamond"/>
          <w:sz w:val="22"/>
          <w:szCs w:val="22"/>
        </w:rPr>
        <w:t>May 2019</w:t>
      </w:r>
    </w:p>
    <w:p w14:paraId="56BCCB86" w14:textId="34AFD4BD" w:rsidR="003D15DF" w:rsidRDefault="003D15DF" w:rsidP="002A4D2D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College of Social Sciences and Humanities</w:t>
      </w:r>
    </w:p>
    <w:p w14:paraId="2E84AFB2" w14:textId="0FCD6C34" w:rsidR="008D58B1" w:rsidRPr="002A4D2D" w:rsidRDefault="009D2BB9" w:rsidP="003D15DF">
      <w:pPr>
        <w:ind w:left="1080"/>
        <w:rPr>
          <w:rFonts w:ascii="Garamond" w:hAnsi="Garamond"/>
          <w:sz w:val="22"/>
          <w:szCs w:val="22"/>
        </w:rPr>
      </w:pPr>
      <w:r w:rsidRPr="002A4D2D">
        <w:rPr>
          <w:rFonts w:ascii="Garamond" w:hAnsi="Garamond"/>
          <w:sz w:val="22"/>
          <w:szCs w:val="22"/>
        </w:rPr>
        <w:t>CSDI (</w:t>
      </w:r>
      <w:r w:rsidR="008D58B1" w:rsidRPr="002A4D2D">
        <w:rPr>
          <w:rFonts w:ascii="Garamond" w:hAnsi="Garamond"/>
          <w:sz w:val="22"/>
          <w:szCs w:val="22"/>
        </w:rPr>
        <w:t>C</w:t>
      </w:r>
      <w:r w:rsidR="00D91C52" w:rsidRPr="002A4D2D">
        <w:rPr>
          <w:rFonts w:ascii="Garamond" w:hAnsi="Garamond"/>
          <w:sz w:val="22"/>
          <w:szCs w:val="22"/>
        </w:rPr>
        <w:t xml:space="preserve">ivic </w:t>
      </w:r>
      <w:r w:rsidR="008D58B1" w:rsidRPr="002A4D2D">
        <w:rPr>
          <w:rFonts w:ascii="Garamond" w:hAnsi="Garamond"/>
          <w:sz w:val="22"/>
          <w:szCs w:val="22"/>
        </w:rPr>
        <w:t>S</w:t>
      </w:r>
      <w:r w:rsidR="00D91C52" w:rsidRPr="002A4D2D">
        <w:rPr>
          <w:rFonts w:ascii="Garamond" w:hAnsi="Garamond"/>
          <w:sz w:val="22"/>
          <w:szCs w:val="22"/>
        </w:rPr>
        <w:t xml:space="preserve">ustainability, </w:t>
      </w:r>
      <w:r w:rsidR="008D58B1" w:rsidRPr="002A4D2D">
        <w:rPr>
          <w:rFonts w:ascii="Garamond" w:hAnsi="Garamond"/>
          <w:sz w:val="22"/>
          <w:szCs w:val="22"/>
        </w:rPr>
        <w:t>D</w:t>
      </w:r>
      <w:r w:rsidR="00D91C52" w:rsidRPr="002A4D2D">
        <w:rPr>
          <w:rFonts w:ascii="Garamond" w:hAnsi="Garamond"/>
          <w:sz w:val="22"/>
          <w:szCs w:val="22"/>
        </w:rPr>
        <w:t xml:space="preserve">iversity, and </w:t>
      </w:r>
      <w:r w:rsidR="008D58B1" w:rsidRPr="002A4D2D">
        <w:rPr>
          <w:rFonts w:ascii="Garamond" w:hAnsi="Garamond"/>
          <w:sz w:val="22"/>
          <w:szCs w:val="22"/>
        </w:rPr>
        <w:t>I</w:t>
      </w:r>
      <w:r w:rsidR="00D91C52" w:rsidRPr="002A4D2D">
        <w:rPr>
          <w:rFonts w:ascii="Garamond" w:hAnsi="Garamond"/>
          <w:sz w:val="22"/>
          <w:szCs w:val="22"/>
        </w:rPr>
        <w:t>nclusion</w:t>
      </w:r>
      <w:r w:rsidRPr="002A4D2D">
        <w:rPr>
          <w:rFonts w:ascii="Garamond" w:hAnsi="Garamond"/>
          <w:sz w:val="22"/>
          <w:szCs w:val="22"/>
        </w:rPr>
        <w:t>)</w:t>
      </w:r>
      <w:r w:rsidR="00903612" w:rsidRPr="002A4D2D">
        <w:rPr>
          <w:rFonts w:ascii="Garamond" w:hAnsi="Garamond"/>
          <w:sz w:val="22"/>
          <w:szCs w:val="22"/>
        </w:rPr>
        <w:t xml:space="preserve"> </w:t>
      </w:r>
      <w:r w:rsidR="00CC20F2" w:rsidRPr="002A4D2D">
        <w:rPr>
          <w:rFonts w:ascii="Garamond" w:hAnsi="Garamond"/>
          <w:sz w:val="22"/>
          <w:szCs w:val="22"/>
        </w:rPr>
        <w:t>Graduate Assistant, Sept. 2016 – Apr.</w:t>
      </w:r>
      <w:r w:rsidR="008D58B1" w:rsidRPr="002A4D2D">
        <w:rPr>
          <w:rFonts w:ascii="Garamond" w:hAnsi="Garamond"/>
          <w:sz w:val="22"/>
          <w:szCs w:val="22"/>
        </w:rPr>
        <w:t xml:space="preserve"> 2018</w:t>
      </w:r>
    </w:p>
    <w:p w14:paraId="33F9D0FA" w14:textId="2352E6E6" w:rsidR="00360B47" w:rsidRPr="002A4D2D" w:rsidRDefault="008D58B1" w:rsidP="003D15DF">
      <w:pPr>
        <w:ind w:left="720" w:firstLine="360"/>
        <w:rPr>
          <w:rFonts w:ascii="Garamond" w:hAnsi="Garamond"/>
          <w:sz w:val="22"/>
          <w:szCs w:val="22"/>
        </w:rPr>
      </w:pPr>
      <w:r w:rsidRPr="002A4D2D">
        <w:rPr>
          <w:rFonts w:ascii="Garamond" w:hAnsi="Garamond"/>
          <w:sz w:val="22"/>
          <w:szCs w:val="22"/>
        </w:rPr>
        <w:lastRenderedPageBreak/>
        <w:t xml:space="preserve">CSDI </w:t>
      </w:r>
      <w:r w:rsidR="00755853" w:rsidRPr="002A4D2D">
        <w:rPr>
          <w:rFonts w:ascii="Garamond" w:hAnsi="Garamond"/>
          <w:sz w:val="22"/>
          <w:szCs w:val="22"/>
        </w:rPr>
        <w:t xml:space="preserve">Strategic Planning </w:t>
      </w:r>
      <w:r w:rsidR="003D1145" w:rsidRPr="002A4D2D">
        <w:rPr>
          <w:rFonts w:ascii="Garamond" w:hAnsi="Garamond"/>
          <w:sz w:val="22"/>
          <w:szCs w:val="22"/>
        </w:rPr>
        <w:t xml:space="preserve">Research Assistant, AY 2015 – </w:t>
      </w:r>
      <w:r w:rsidR="00CC20F2" w:rsidRPr="002A4D2D">
        <w:rPr>
          <w:rFonts w:ascii="Garamond" w:hAnsi="Garamond"/>
          <w:sz w:val="22"/>
          <w:szCs w:val="22"/>
        </w:rPr>
        <w:t>2016</w:t>
      </w:r>
    </w:p>
    <w:p w14:paraId="2DF07698" w14:textId="0A7D75E0" w:rsidR="003E6C04" w:rsidRPr="00EC13B4" w:rsidRDefault="003E6C04" w:rsidP="003E6C04">
      <w:pPr>
        <w:pStyle w:val="Heading1"/>
        <w:rPr>
          <w:rFonts w:ascii="Garamond" w:hAnsi="Garamond" w:cs="Arial"/>
          <w:b/>
          <w:color w:val="auto"/>
          <w:sz w:val="22"/>
          <w:szCs w:val="22"/>
        </w:rPr>
      </w:pPr>
      <w:r>
        <w:rPr>
          <w:rFonts w:ascii="Garamond" w:hAnsi="Garamond" w:cs="Arial"/>
          <w:b/>
          <w:color w:val="auto"/>
          <w:sz w:val="22"/>
          <w:szCs w:val="22"/>
        </w:rPr>
        <w:t>HONORS AND DISTINCTIONS</w:t>
      </w:r>
    </w:p>
    <w:p w14:paraId="1B124B12" w14:textId="76FCBACC" w:rsidR="00E92325" w:rsidRDefault="00E92325" w:rsidP="003E6C0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Academic Honors Convocation honoree, Northeastern University. 2020</w:t>
      </w:r>
    </w:p>
    <w:p w14:paraId="2ABC00A5" w14:textId="3C65CFD6" w:rsidR="00C33D81" w:rsidRPr="00EC13B4" w:rsidRDefault="00C33D81" w:rsidP="003E6C04">
      <w:pPr>
        <w:pStyle w:val="Heading1"/>
        <w:rPr>
          <w:rFonts w:ascii="Garamond" w:hAnsi="Garamond" w:cs="Arial"/>
          <w:b/>
          <w:color w:val="auto"/>
          <w:sz w:val="22"/>
          <w:szCs w:val="22"/>
        </w:rPr>
      </w:pPr>
      <w:r w:rsidRPr="00EC13B4">
        <w:rPr>
          <w:rFonts w:ascii="Garamond" w:hAnsi="Garamond" w:cs="Arial"/>
          <w:b/>
          <w:color w:val="auto"/>
          <w:sz w:val="22"/>
          <w:szCs w:val="22"/>
        </w:rPr>
        <w:t>PROFESSIONAL MEMBERSHIPS</w:t>
      </w:r>
    </w:p>
    <w:p w14:paraId="7E5D4380" w14:textId="77777777" w:rsidR="00C33D81" w:rsidRPr="00EC13B4" w:rsidRDefault="00C33D81" w:rsidP="003E6C04">
      <w:pPr>
        <w:rPr>
          <w:rFonts w:ascii="Garamond" w:hAnsi="Garamond" w:cs="Arial"/>
          <w:sz w:val="22"/>
          <w:szCs w:val="22"/>
        </w:rPr>
      </w:pPr>
      <w:r w:rsidRPr="00EC13B4">
        <w:rPr>
          <w:rFonts w:ascii="Garamond" w:hAnsi="Garamond" w:cs="Arial"/>
          <w:sz w:val="22"/>
          <w:szCs w:val="22"/>
        </w:rPr>
        <w:t>Conference on College Composition and Communication (CCCC)</w:t>
      </w:r>
    </w:p>
    <w:p w14:paraId="5AF38806" w14:textId="77777777" w:rsidR="00C33D81" w:rsidRPr="00EC13B4" w:rsidRDefault="00C33D81" w:rsidP="003E6C04">
      <w:pPr>
        <w:rPr>
          <w:rFonts w:ascii="Garamond" w:hAnsi="Garamond" w:cs="Arial"/>
          <w:sz w:val="22"/>
          <w:szCs w:val="22"/>
        </w:rPr>
      </w:pPr>
      <w:r w:rsidRPr="00EC13B4">
        <w:rPr>
          <w:rFonts w:ascii="Garamond" w:hAnsi="Garamond" w:cs="Arial"/>
          <w:sz w:val="22"/>
          <w:szCs w:val="22"/>
        </w:rPr>
        <w:t>National Council of Teachers of English (NCTE)</w:t>
      </w:r>
    </w:p>
    <w:p w14:paraId="645C94F0" w14:textId="61210B9D" w:rsidR="00C33D81" w:rsidRPr="00F4282A" w:rsidRDefault="00C33D81" w:rsidP="003E6C04">
      <w:pPr>
        <w:rPr>
          <w:rFonts w:ascii="Garamond" w:hAnsi="Garamond" w:cs="Arial"/>
          <w:sz w:val="22"/>
          <w:szCs w:val="22"/>
        </w:rPr>
      </w:pPr>
      <w:r w:rsidRPr="00EC13B4">
        <w:rPr>
          <w:rFonts w:ascii="Garamond" w:hAnsi="Garamond" w:cs="Arial"/>
          <w:sz w:val="22"/>
          <w:szCs w:val="22"/>
        </w:rPr>
        <w:t>Rhetoric Society of America (RSA)</w:t>
      </w:r>
    </w:p>
    <w:sectPr w:rsidR="00C33D81" w:rsidRPr="00F4282A" w:rsidSect="002A36B2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CC0A5" w14:textId="77777777" w:rsidR="002140DD" w:rsidRDefault="002140DD" w:rsidP="000F5793">
      <w:pPr>
        <w:spacing w:after="0"/>
      </w:pPr>
      <w:r>
        <w:separator/>
      </w:r>
    </w:p>
  </w:endnote>
  <w:endnote w:type="continuationSeparator" w:id="0">
    <w:p w14:paraId="3C02F680" w14:textId="77777777" w:rsidR="002140DD" w:rsidRDefault="002140DD" w:rsidP="000F5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-322888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AB1A7" w14:textId="1B035943" w:rsidR="000F5793" w:rsidRPr="001417EE" w:rsidRDefault="001417EE">
        <w:pPr>
          <w:pStyle w:val="Footer"/>
          <w:jc w:val="right"/>
          <w:rPr>
            <w:rFonts w:ascii="Garamond" w:hAnsi="Garamond"/>
          </w:rPr>
        </w:pPr>
        <w:r w:rsidRPr="001417EE">
          <w:rPr>
            <w:rFonts w:ascii="Garamond" w:hAnsi="Garamond"/>
          </w:rPr>
          <w:t xml:space="preserve">Osborne </w:t>
        </w:r>
        <w:r w:rsidR="000F5793" w:rsidRPr="001417EE">
          <w:rPr>
            <w:rFonts w:ascii="Garamond" w:hAnsi="Garamond"/>
          </w:rPr>
          <w:fldChar w:fldCharType="begin"/>
        </w:r>
        <w:r w:rsidR="000F5793" w:rsidRPr="001417EE">
          <w:rPr>
            <w:rFonts w:ascii="Garamond" w:hAnsi="Garamond"/>
          </w:rPr>
          <w:instrText xml:space="preserve"> PAGE   \* MERGEFORMAT </w:instrText>
        </w:r>
        <w:r w:rsidR="000F5793" w:rsidRPr="001417EE">
          <w:rPr>
            <w:rFonts w:ascii="Garamond" w:hAnsi="Garamond"/>
          </w:rPr>
          <w:fldChar w:fldCharType="separate"/>
        </w:r>
        <w:r w:rsidR="004F4116">
          <w:rPr>
            <w:rFonts w:ascii="Garamond" w:hAnsi="Garamond"/>
            <w:noProof/>
          </w:rPr>
          <w:t>2</w:t>
        </w:r>
        <w:r w:rsidR="000F5793" w:rsidRPr="001417EE">
          <w:rPr>
            <w:rFonts w:ascii="Garamond" w:hAnsi="Garamond"/>
            <w:noProof/>
          </w:rPr>
          <w:fldChar w:fldCharType="end"/>
        </w:r>
      </w:p>
    </w:sdtContent>
  </w:sdt>
  <w:p w14:paraId="0D3E40B1" w14:textId="77777777" w:rsidR="000F5793" w:rsidRDefault="000F5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7445B" w14:textId="77777777" w:rsidR="002140DD" w:rsidRDefault="002140DD" w:rsidP="000F5793">
      <w:pPr>
        <w:spacing w:after="0"/>
      </w:pPr>
      <w:r>
        <w:separator/>
      </w:r>
    </w:p>
  </w:footnote>
  <w:footnote w:type="continuationSeparator" w:id="0">
    <w:p w14:paraId="1E14A03B" w14:textId="77777777" w:rsidR="002140DD" w:rsidRDefault="002140DD" w:rsidP="000F57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13D"/>
    <w:multiLevelType w:val="hybridMultilevel"/>
    <w:tmpl w:val="782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424"/>
    <w:multiLevelType w:val="hybridMultilevel"/>
    <w:tmpl w:val="0382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5CDD"/>
    <w:multiLevelType w:val="hybridMultilevel"/>
    <w:tmpl w:val="3536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74C1D"/>
    <w:multiLevelType w:val="hybridMultilevel"/>
    <w:tmpl w:val="5B26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70CE"/>
    <w:multiLevelType w:val="hybridMultilevel"/>
    <w:tmpl w:val="BCB4F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C3A17"/>
    <w:multiLevelType w:val="hybridMultilevel"/>
    <w:tmpl w:val="79E0F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6503"/>
    <w:multiLevelType w:val="hybridMultilevel"/>
    <w:tmpl w:val="DED0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40DA3"/>
    <w:multiLevelType w:val="hybridMultilevel"/>
    <w:tmpl w:val="94FA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1688F"/>
    <w:multiLevelType w:val="hybridMultilevel"/>
    <w:tmpl w:val="FAA40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761F"/>
    <w:multiLevelType w:val="hybridMultilevel"/>
    <w:tmpl w:val="B4940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A6015"/>
    <w:multiLevelType w:val="hybridMultilevel"/>
    <w:tmpl w:val="B5F29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25076"/>
    <w:multiLevelType w:val="hybridMultilevel"/>
    <w:tmpl w:val="0ED08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B2494"/>
    <w:multiLevelType w:val="hybridMultilevel"/>
    <w:tmpl w:val="101A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F66FB"/>
    <w:multiLevelType w:val="hybridMultilevel"/>
    <w:tmpl w:val="DC6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90B73"/>
    <w:multiLevelType w:val="hybridMultilevel"/>
    <w:tmpl w:val="6AB05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1C"/>
    <w:rsid w:val="00001ECD"/>
    <w:rsid w:val="00010BA0"/>
    <w:rsid w:val="00027BD8"/>
    <w:rsid w:val="00047015"/>
    <w:rsid w:val="00062431"/>
    <w:rsid w:val="0007411A"/>
    <w:rsid w:val="000A6BD6"/>
    <w:rsid w:val="000B1228"/>
    <w:rsid w:val="000B3E61"/>
    <w:rsid w:val="000B4E7D"/>
    <w:rsid w:val="000D0BAF"/>
    <w:rsid w:val="000F30A2"/>
    <w:rsid w:val="000F5793"/>
    <w:rsid w:val="000F6806"/>
    <w:rsid w:val="0010250F"/>
    <w:rsid w:val="00111144"/>
    <w:rsid w:val="00111DCD"/>
    <w:rsid w:val="001417EE"/>
    <w:rsid w:val="00152D92"/>
    <w:rsid w:val="001651FF"/>
    <w:rsid w:val="00193AC3"/>
    <w:rsid w:val="001C3255"/>
    <w:rsid w:val="001F321C"/>
    <w:rsid w:val="0021081E"/>
    <w:rsid w:val="00212585"/>
    <w:rsid w:val="002140DD"/>
    <w:rsid w:val="00227A03"/>
    <w:rsid w:val="00232179"/>
    <w:rsid w:val="00262E6B"/>
    <w:rsid w:val="00292866"/>
    <w:rsid w:val="002A36B2"/>
    <w:rsid w:val="002A4D2D"/>
    <w:rsid w:val="002E1F8C"/>
    <w:rsid w:val="002E7396"/>
    <w:rsid w:val="002F5F06"/>
    <w:rsid w:val="00315D11"/>
    <w:rsid w:val="0032047D"/>
    <w:rsid w:val="00350932"/>
    <w:rsid w:val="00351D25"/>
    <w:rsid w:val="00360B47"/>
    <w:rsid w:val="00374E09"/>
    <w:rsid w:val="003D1145"/>
    <w:rsid w:val="003D15DF"/>
    <w:rsid w:val="003E1F76"/>
    <w:rsid w:val="003E2B82"/>
    <w:rsid w:val="003E6C04"/>
    <w:rsid w:val="00432CFE"/>
    <w:rsid w:val="00451874"/>
    <w:rsid w:val="004749D4"/>
    <w:rsid w:val="004A5776"/>
    <w:rsid w:val="004A71EB"/>
    <w:rsid w:val="004F4116"/>
    <w:rsid w:val="00501010"/>
    <w:rsid w:val="005254E9"/>
    <w:rsid w:val="0053492D"/>
    <w:rsid w:val="00566774"/>
    <w:rsid w:val="005959A6"/>
    <w:rsid w:val="005963C6"/>
    <w:rsid w:val="005E03F4"/>
    <w:rsid w:val="0062702E"/>
    <w:rsid w:val="00637452"/>
    <w:rsid w:val="00665A55"/>
    <w:rsid w:val="0068067F"/>
    <w:rsid w:val="006E0455"/>
    <w:rsid w:val="006E6797"/>
    <w:rsid w:val="006F74FF"/>
    <w:rsid w:val="00700038"/>
    <w:rsid w:val="00703A32"/>
    <w:rsid w:val="0072769E"/>
    <w:rsid w:val="00727B31"/>
    <w:rsid w:val="00736915"/>
    <w:rsid w:val="0074109E"/>
    <w:rsid w:val="00755853"/>
    <w:rsid w:val="0075684F"/>
    <w:rsid w:val="00770979"/>
    <w:rsid w:val="007B7879"/>
    <w:rsid w:val="007C224D"/>
    <w:rsid w:val="007C55C2"/>
    <w:rsid w:val="00816B79"/>
    <w:rsid w:val="00833422"/>
    <w:rsid w:val="00836F86"/>
    <w:rsid w:val="008417FC"/>
    <w:rsid w:val="00845197"/>
    <w:rsid w:val="008522B2"/>
    <w:rsid w:val="00874736"/>
    <w:rsid w:val="00886770"/>
    <w:rsid w:val="00896730"/>
    <w:rsid w:val="008B74F6"/>
    <w:rsid w:val="008C5BE2"/>
    <w:rsid w:val="008D58B1"/>
    <w:rsid w:val="008E0C99"/>
    <w:rsid w:val="008F3912"/>
    <w:rsid w:val="00903612"/>
    <w:rsid w:val="009463B1"/>
    <w:rsid w:val="00983C12"/>
    <w:rsid w:val="00996697"/>
    <w:rsid w:val="009B0232"/>
    <w:rsid w:val="009C3E42"/>
    <w:rsid w:val="009C46E4"/>
    <w:rsid w:val="009C74FF"/>
    <w:rsid w:val="009D2BB9"/>
    <w:rsid w:val="009D581A"/>
    <w:rsid w:val="00A141F2"/>
    <w:rsid w:val="00A51BC1"/>
    <w:rsid w:val="00A54153"/>
    <w:rsid w:val="00A60A5B"/>
    <w:rsid w:val="00A84A89"/>
    <w:rsid w:val="00AB3D4A"/>
    <w:rsid w:val="00AC4575"/>
    <w:rsid w:val="00B106C2"/>
    <w:rsid w:val="00B21CDC"/>
    <w:rsid w:val="00B372F8"/>
    <w:rsid w:val="00B4193E"/>
    <w:rsid w:val="00B51460"/>
    <w:rsid w:val="00BB136A"/>
    <w:rsid w:val="00BE5169"/>
    <w:rsid w:val="00C04139"/>
    <w:rsid w:val="00C12F77"/>
    <w:rsid w:val="00C131A9"/>
    <w:rsid w:val="00C22227"/>
    <w:rsid w:val="00C33D81"/>
    <w:rsid w:val="00C53227"/>
    <w:rsid w:val="00C549E2"/>
    <w:rsid w:val="00C62534"/>
    <w:rsid w:val="00CB21C1"/>
    <w:rsid w:val="00CC20F2"/>
    <w:rsid w:val="00CC3CBB"/>
    <w:rsid w:val="00CC5DCE"/>
    <w:rsid w:val="00CE5392"/>
    <w:rsid w:val="00CE7ADB"/>
    <w:rsid w:val="00CF57C6"/>
    <w:rsid w:val="00D142CA"/>
    <w:rsid w:val="00D14B60"/>
    <w:rsid w:val="00D30126"/>
    <w:rsid w:val="00D54EBE"/>
    <w:rsid w:val="00D5719D"/>
    <w:rsid w:val="00D65231"/>
    <w:rsid w:val="00D91C52"/>
    <w:rsid w:val="00DD0788"/>
    <w:rsid w:val="00DD1853"/>
    <w:rsid w:val="00DD611E"/>
    <w:rsid w:val="00DE3065"/>
    <w:rsid w:val="00DF4D85"/>
    <w:rsid w:val="00E3110C"/>
    <w:rsid w:val="00E71428"/>
    <w:rsid w:val="00E74528"/>
    <w:rsid w:val="00E92325"/>
    <w:rsid w:val="00EA66D2"/>
    <w:rsid w:val="00EA6FBD"/>
    <w:rsid w:val="00EB3535"/>
    <w:rsid w:val="00EB5CB7"/>
    <w:rsid w:val="00EC13B4"/>
    <w:rsid w:val="00EE15FB"/>
    <w:rsid w:val="00EE1B25"/>
    <w:rsid w:val="00EE45B7"/>
    <w:rsid w:val="00F03F7F"/>
    <w:rsid w:val="00F14291"/>
    <w:rsid w:val="00F4266B"/>
    <w:rsid w:val="00F4282A"/>
    <w:rsid w:val="00F42E18"/>
    <w:rsid w:val="00F43280"/>
    <w:rsid w:val="00F61ACF"/>
    <w:rsid w:val="00F65082"/>
    <w:rsid w:val="00F8735D"/>
    <w:rsid w:val="00F97773"/>
    <w:rsid w:val="00FA4016"/>
    <w:rsid w:val="00FA47D7"/>
    <w:rsid w:val="00FB23D6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224B"/>
  <w15:chartTrackingRefBased/>
  <w15:docId w15:val="{9F47B04F-4026-4639-8D69-D7A97690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1A"/>
  </w:style>
  <w:style w:type="paragraph" w:styleId="Heading1">
    <w:name w:val="heading 1"/>
    <w:basedOn w:val="Normal"/>
    <w:next w:val="Normal"/>
    <w:link w:val="Heading1Char"/>
    <w:uiPriority w:val="9"/>
    <w:qFormat/>
    <w:rsid w:val="001F321C"/>
    <w:pPr>
      <w:keepNext/>
      <w:keepLines/>
      <w:pBdr>
        <w:bottom w:val="single" w:sz="4" w:space="1" w:color="DDDDD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21C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21C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2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21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21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21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21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21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21C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F321C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321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21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21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21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21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21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21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21C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321C"/>
    <w:pPr>
      <w:spacing w:after="0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F321C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21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321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F321C"/>
    <w:rPr>
      <w:b/>
      <w:bCs/>
    </w:rPr>
  </w:style>
  <w:style w:type="character" w:styleId="Emphasis">
    <w:name w:val="Emphasis"/>
    <w:basedOn w:val="DefaultParagraphFont"/>
    <w:uiPriority w:val="20"/>
    <w:qFormat/>
    <w:rsid w:val="001F321C"/>
    <w:rPr>
      <w:i/>
      <w:iCs/>
    </w:rPr>
  </w:style>
  <w:style w:type="paragraph" w:styleId="NoSpacing">
    <w:name w:val="No Spacing"/>
    <w:uiPriority w:val="1"/>
    <w:qFormat/>
    <w:rsid w:val="001F321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F321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32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21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21C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32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F32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321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F321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F32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21C"/>
    <w:pPr>
      <w:outlineLvl w:val="9"/>
    </w:pPr>
  </w:style>
  <w:style w:type="paragraph" w:styleId="ListParagraph">
    <w:name w:val="List Paragraph"/>
    <w:basedOn w:val="Normal"/>
    <w:uiPriority w:val="34"/>
    <w:qFormat/>
    <w:rsid w:val="00703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7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793"/>
  </w:style>
  <w:style w:type="paragraph" w:styleId="Footer">
    <w:name w:val="footer"/>
    <w:basedOn w:val="Normal"/>
    <w:link w:val="FooterChar"/>
    <w:uiPriority w:val="99"/>
    <w:unhideWhenUsed/>
    <w:rsid w:val="000F57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793"/>
  </w:style>
  <w:style w:type="character" w:styleId="Hyperlink">
    <w:name w:val="Hyperlink"/>
    <w:basedOn w:val="DefaultParagraphFont"/>
    <w:uiPriority w:val="99"/>
    <w:unhideWhenUsed/>
    <w:rsid w:val="00C33D81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4DFF-08F0-4EEC-8E7D-0E7EE1B7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3694</Characters>
  <Application>Microsoft Office Word</Application>
  <DocSecurity>0</DocSecurity>
  <Lines>92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Osborne CV</dc:title>
  <dc:subject/>
  <dc:creator>Osborne, Jonathan</dc:creator>
  <cp:keywords/>
  <dc:description/>
  <cp:lastModifiedBy>Nancy C Arnold</cp:lastModifiedBy>
  <cp:revision>3</cp:revision>
  <dcterms:created xsi:type="dcterms:W3CDTF">2021-03-09T15:05:00Z</dcterms:created>
  <dcterms:modified xsi:type="dcterms:W3CDTF">2021-03-09T15:09:00Z</dcterms:modified>
</cp:coreProperties>
</file>